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247308EA" w14:textId="77777777" w:rsidTr="004A13C4">
        <w:trPr>
          <w:jc w:val="center"/>
        </w:trPr>
        <w:tc>
          <w:tcPr>
            <w:tcW w:w="7258" w:type="dxa"/>
          </w:tcPr>
          <w:p w14:paraId="4031CC45" w14:textId="002A57D3" w:rsidR="004D6883" w:rsidRPr="000079CF" w:rsidRDefault="004D6883" w:rsidP="004D6883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napToGrid/>
                <w:color w:val="326195"/>
                <w:sz w:val="26"/>
                <w:szCs w:val="26"/>
              </w:rPr>
            </w:pPr>
            <w:r w:rsidRPr="000079CF">
              <w:rPr>
                <w:rFonts w:cstheme="minorHAnsi"/>
                <w:color w:val="326195"/>
                <w:sz w:val="26"/>
                <w:szCs w:val="26"/>
              </w:rPr>
              <w:t>Acciones Grupos de Investigación</w:t>
            </w:r>
          </w:p>
          <w:p w14:paraId="45C63F60" w14:textId="0E2AFA9D" w:rsidR="007945E1" w:rsidRPr="000079CF" w:rsidRDefault="004A13C4" w:rsidP="005B281D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326195"/>
                <w:sz w:val="26"/>
                <w:szCs w:val="26"/>
              </w:rPr>
            </w:pPr>
            <w:r w:rsidRPr="000079CF">
              <w:rPr>
                <w:rFonts w:cstheme="minorHAnsi"/>
                <w:b/>
                <w:bCs/>
                <w:snapToGrid/>
                <w:color w:val="326195"/>
                <w:sz w:val="26"/>
                <w:szCs w:val="26"/>
              </w:rPr>
              <w:t xml:space="preserve">Proyectos </w:t>
            </w:r>
            <w:r w:rsidR="004C0F4A" w:rsidRPr="000079CF">
              <w:rPr>
                <w:rFonts w:cstheme="minorHAnsi"/>
                <w:b/>
                <w:bCs/>
                <w:snapToGrid/>
                <w:color w:val="326195"/>
                <w:sz w:val="26"/>
                <w:szCs w:val="26"/>
              </w:rPr>
              <w:t>de Fortalecimiento de Grupos de Investigación</w:t>
            </w:r>
          </w:p>
          <w:p w14:paraId="617A1B37" w14:textId="77777777" w:rsidR="007945E1" w:rsidRPr="002443DD" w:rsidRDefault="007945E1" w:rsidP="005B281D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6C29BD1E" w14:textId="77777777" w:rsidR="005B281D" w:rsidRDefault="005B281D" w:rsidP="002443DD">
      <w:pPr>
        <w:tabs>
          <w:tab w:val="left" w:pos="-720"/>
        </w:tabs>
        <w:suppressAutoHyphens/>
        <w:spacing w:after="120"/>
        <w:jc w:val="both"/>
        <w:rPr>
          <w:rFonts w:cstheme="minorHAnsi"/>
          <w:b/>
          <w:color w:val="548DD4" w:themeColor="text2" w:themeTint="99"/>
          <w:spacing w:val="-3"/>
          <w:sz w:val="22"/>
          <w:szCs w:val="22"/>
          <w:lang w:val="es-ES_tradnl"/>
        </w:rPr>
      </w:pPr>
    </w:p>
    <w:p w14:paraId="03B08D53" w14:textId="77777777" w:rsidR="004D6883" w:rsidRPr="000079CF" w:rsidRDefault="004D6883" w:rsidP="004D6883">
      <w:pPr>
        <w:tabs>
          <w:tab w:val="left" w:pos="-720"/>
        </w:tabs>
        <w:suppressAutoHyphens/>
        <w:jc w:val="both"/>
        <w:rPr>
          <w:rFonts w:cstheme="minorHAnsi"/>
          <w:bCs/>
          <w:color w:val="326195"/>
          <w:spacing w:val="-3"/>
          <w:szCs w:val="24"/>
          <w:lang w:val="es-ES_tradnl"/>
        </w:rPr>
      </w:pPr>
      <w:r w:rsidRPr="000079CF">
        <w:rPr>
          <w:rFonts w:cstheme="minorHAnsi"/>
          <w:b/>
          <w:color w:val="326195"/>
          <w:spacing w:val="-3"/>
          <w:szCs w:val="24"/>
          <w:lang w:val="es-ES_tradnl"/>
        </w:rPr>
        <w:t xml:space="preserve">TÍTULO DEL PROYECTO DE INVESTIGACIÓN: </w:t>
      </w:r>
    </w:p>
    <w:p w14:paraId="79DA5380" w14:textId="5170B0B7" w:rsidR="004D6883" w:rsidRDefault="004D6883" w:rsidP="004D6883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B4E263F" w14:textId="46A6F0A9" w:rsidR="004D6883" w:rsidRDefault="004D6883" w:rsidP="004D6883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CC1C300" w14:textId="3C8C5801" w:rsidR="001C1437" w:rsidRPr="000079CF" w:rsidRDefault="001C1437" w:rsidP="001C1437">
      <w:pPr>
        <w:tabs>
          <w:tab w:val="left" w:pos="-720"/>
        </w:tabs>
        <w:suppressAutoHyphens/>
        <w:jc w:val="both"/>
        <w:rPr>
          <w:rFonts w:cstheme="minorHAnsi"/>
          <w:bCs/>
          <w:color w:val="326195"/>
          <w:spacing w:val="-3"/>
          <w:szCs w:val="24"/>
          <w:lang w:val="es-ES_tradnl"/>
        </w:rPr>
      </w:pPr>
      <w:r>
        <w:rPr>
          <w:rFonts w:cstheme="minorHAnsi"/>
          <w:b/>
          <w:color w:val="326195"/>
          <w:spacing w:val="-3"/>
          <w:szCs w:val="24"/>
          <w:lang w:val="es-ES_tradnl"/>
        </w:rPr>
        <w:t>GRUPO DE INVEST</w:t>
      </w:r>
      <w:r w:rsidR="00D11322">
        <w:rPr>
          <w:rFonts w:cstheme="minorHAnsi"/>
          <w:b/>
          <w:color w:val="326195"/>
          <w:spacing w:val="-3"/>
          <w:szCs w:val="24"/>
          <w:lang w:val="es-ES_tradnl"/>
        </w:rPr>
        <w:t>I</w:t>
      </w:r>
      <w:r>
        <w:rPr>
          <w:rFonts w:cstheme="minorHAnsi"/>
          <w:b/>
          <w:color w:val="326195"/>
          <w:spacing w:val="-3"/>
          <w:szCs w:val="24"/>
          <w:lang w:val="es-ES_tradnl"/>
        </w:rPr>
        <w:t>GACIÓN (CÓDIGO PAIDI)</w:t>
      </w:r>
      <w:r w:rsidRPr="000079CF">
        <w:rPr>
          <w:rFonts w:cstheme="minorHAnsi"/>
          <w:b/>
          <w:color w:val="326195"/>
          <w:spacing w:val="-3"/>
          <w:szCs w:val="24"/>
          <w:lang w:val="es-ES_tradnl"/>
        </w:rPr>
        <w:t xml:space="preserve">: </w:t>
      </w:r>
    </w:p>
    <w:p w14:paraId="0D6B69AD" w14:textId="77777777" w:rsidR="001C1437" w:rsidRDefault="001C1437" w:rsidP="004D6883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bookmarkStart w:id="0" w:name="_GoBack"/>
      <w:bookmarkEnd w:id="0"/>
    </w:p>
    <w:p w14:paraId="572A4222" w14:textId="77777777" w:rsidR="004D6883" w:rsidRDefault="004D6883" w:rsidP="004D6883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D92C088" w14:textId="52D15E8E" w:rsidR="00247A99" w:rsidRPr="000079CF" w:rsidRDefault="00247A99" w:rsidP="00247A99">
      <w:pPr>
        <w:tabs>
          <w:tab w:val="left" w:pos="-720"/>
        </w:tabs>
        <w:suppressAutoHyphens/>
        <w:spacing w:after="120"/>
        <w:jc w:val="both"/>
        <w:rPr>
          <w:rFonts w:cstheme="minorHAnsi"/>
          <w:color w:val="326195"/>
          <w:spacing w:val="-3"/>
          <w:szCs w:val="24"/>
          <w:lang w:val="es-ES_tradnl"/>
        </w:rPr>
      </w:pPr>
      <w:r w:rsidRPr="000079CF">
        <w:rPr>
          <w:rFonts w:cstheme="minorHAnsi"/>
          <w:b/>
          <w:color w:val="326195"/>
          <w:spacing w:val="-3"/>
          <w:szCs w:val="24"/>
          <w:lang w:val="es-ES_tradnl"/>
        </w:rPr>
        <w:t xml:space="preserve">DATOS RELATIVOS A LAS ACCIONES DE FORTALECIMIENTO PARA LAS QUE SE SOLICITA FINANCIACIÓN: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EB33A7" w:rsidRPr="00395E37" w14:paraId="367F6973" w14:textId="77777777" w:rsidTr="007241AC">
        <w:trPr>
          <w:trHeight w:val="454"/>
        </w:trPr>
        <w:tc>
          <w:tcPr>
            <w:tcW w:w="9781" w:type="dxa"/>
            <w:vAlign w:val="center"/>
          </w:tcPr>
          <w:p w14:paraId="6FC36826" w14:textId="7D8CC898" w:rsidR="00EB33A7" w:rsidRPr="000079CF" w:rsidRDefault="004D6883" w:rsidP="004D6883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Acciones: </w:t>
            </w:r>
            <w:r w:rsidR="00EB33A7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A.1 </w:t>
            </w: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Acciones Básicas de Fortalecimiento de Grupos de Investigación </w:t>
            </w:r>
            <w:r w:rsidR="00EB33A7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y A.2</w:t>
            </w: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 Adquisición de equipamiento científico para Grupos de Investigación</w:t>
            </w:r>
          </w:p>
        </w:tc>
      </w:tr>
      <w:tr w:rsidR="00EB33A7" w:rsidRPr="00395E37" w14:paraId="6B4F4D45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277C6C31" w14:textId="1EF5EC1E" w:rsidR="00EB33A7" w:rsidRPr="00395E37" w:rsidRDefault="00EB33A7" w:rsidP="007241AC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Indicar la acción por la que participa:                 </w:t>
            </w:r>
            <w:r w:rsidR="007241AC"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   </w:t>
            </w: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    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>A.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1 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24403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   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        </w:t>
            </w:r>
            <w:r w:rsidR="007241AC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 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>A.</w:t>
            </w:r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2 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2908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395E37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               </w:t>
            </w:r>
          </w:p>
        </w:tc>
      </w:tr>
      <w:tr w:rsidR="00EB33A7" w:rsidRPr="00395E37" w14:paraId="25AD0606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5C54361E" w14:textId="76B58DA3" w:rsidR="00EB33A7" w:rsidRPr="00395E37" w:rsidRDefault="00EB33A7" w:rsidP="007241AC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Valoración PAIDI del Grupo de Investigación: </w:t>
            </w:r>
            <w:r w:rsid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         </w:t>
            </w:r>
          </w:p>
        </w:tc>
      </w:tr>
    </w:tbl>
    <w:p w14:paraId="075CCF87" w14:textId="3FF96B95" w:rsidR="007443B3" w:rsidRPr="000079CF" w:rsidRDefault="007B4446" w:rsidP="007D7805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A.1:</w:t>
      </w:r>
    </w:p>
    <w:p w14:paraId="61AF6C75" w14:textId="53305122" w:rsidR="007B4446" w:rsidRPr="000079CF" w:rsidRDefault="007B4446" w:rsidP="007B4446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64" w:lineRule="auto"/>
        <w:ind w:left="426" w:right="-58" w:hanging="142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Informe de valoración PAIDI del grupo de investigación (solo en caso de nuevas valoraciones no disponibles en el Servicio de gestión de la Investigación)</w:t>
      </w:r>
    </w:p>
    <w:p w14:paraId="69C49D83" w14:textId="77777777" w:rsidR="007B4446" w:rsidRDefault="007B4446" w:rsidP="00EB33A7">
      <w:pPr>
        <w:tabs>
          <w:tab w:val="left" w:pos="-720"/>
        </w:tabs>
        <w:suppressAutoHyphens/>
        <w:spacing w:line="264" w:lineRule="auto"/>
        <w:ind w:right="-58"/>
        <w:rPr>
          <w:b/>
          <w:color w:val="1D4F83"/>
          <w:spacing w:val="-2"/>
          <w:sz w:val="22"/>
          <w:szCs w:val="22"/>
          <w:lang w:val="es-ES_tradnl"/>
        </w:rPr>
      </w:pPr>
    </w:p>
    <w:p w14:paraId="36B47E00" w14:textId="3CB4DACF" w:rsidR="00EB33A7" w:rsidRPr="000079CF" w:rsidRDefault="00EB33A7" w:rsidP="009F311F">
      <w:pPr>
        <w:tabs>
          <w:tab w:val="left" w:pos="-720"/>
        </w:tabs>
        <w:suppressAutoHyphens/>
        <w:spacing w:line="264" w:lineRule="auto"/>
        <w:ind w:right="-58"/>
        <w:jc w:val="both"/>
        <w:rPr>
          <w:color w:val="326195"/>
          <w:spacing w:val="-2"/>
          <w:sz w:val="22"/>
          <w:szCs w:val="22"/>
          <w:lang w:val="es-ES_tradnl"/>
        </w:rPr>
      </w:pPr>
      <w:r w:rsidRPr="000079CF">
        <w:rPr>
          <w:color w:val="326195"/>
          <w:spacing w:val="-2"/>
          <w:sz w:val="22"/>
          <w:szCs w:val="22"/>
          <w:lang w:val="es-ES_tradnl"/>
        </w:rPr>
        <w:t>Diez publicaciones más relevantes en los últimos tres años (2020-2021-2022) del grupo</w:t>
      </w:r>
      <w:r w:rsidR="00075DDC" w:rsidRPr="000079CF">
        <w:rPr>
          <w:color w:val="326195"/>
          <w:spacing w:val="-2"/>
          <w:sz w:val="22"/>
          <w:szCs w:val="22"/>
          <w:lang w:val="es-ES_tradnl"/>
        </w:rPr>
        <w:t>,</w:t>
      </w:r>
      <w:r w:rsidRPr="000079CF">
        <w:rPr>
          <w:color w:val="326195"/>
          <w:spacing w:val="-2"/>
          <w:sz w:val="22"/>
          <w:szCs w:val="22"/>
          <w:lang w:val="es-ES_tradnl"/>
        </w:rPr>
        <w:t xml:space="preserve"> que estén dentro de la Categoría A o B (Anexo B del Plan Propio 2023). </w:t>
      </w:r>
      <w:r w:rsidRPr="000079CF">
        <w:rPr>
          <w:color w:val="326195"/>
          <w:spacing w:val="-2"/>
          <w:sz w:val="22"/>
          <w:szCs w:val="22"/>
          <w:u w:val="single"/>
          <w:lang w:val="es-ES_tradnl"/>
        </w:rPr>
        <w:t>Solo para aquellos grupos que soliciten financiación para la Acción A.2</w:t>
      </w:r>
      <w:r w:rsidRPr="000079CF">
        <w:rPr>
          <w:color w:val="326195"/>
          <w:spacing w:val="-2"/>
          <w:sz w:val="22"/>
          <w:szCs w:val="22"/>
          <w:lang w:val="es-ES_tradnl"/>
        </w:rPr>
        <w:t>.</w:t>
      </w:r>
    </w:p>
    <w:p w14:paraId="17F6E496" w14:textId="77777777" w:rsidR="00EB33A7" w:rsidRDefault="00EB33A7" w:rsidP="00EB33A7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680"/>
        <w:gridCol w:w="1681"/>
        <w:gridCol w:w="1681"/>
        <w:gridCol w:w="1683"/>
      </w:tblGrid>
      <w:tr w:rsidR="00EB33A7" w:rsidRPr="009467C7" w14:paraId="10DD3027" w14:textId="77777777" w:rsidTr="007241AC">
        <w:trPr>
          <w:tblHeader/>
        </w:trPr>
        <w:tc>
          <w:tcPr>
            <w:tcW w:w="5000" w:type="pct"/>
            <w:gridSpan w:val="5"/>
          </w:tcPr>
          <w:p w14:paraId="416D1576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</w:pPr>
            <w:r w:rsidRPr="0074692C">
              <w:rPr>
                <w:b/>
                <w:color w:val="326195"/>
                <w:spacing w:val="-2"/>
                <w:sz w:val="22"/>
                <w:lang w:val="es-ES_tradnl"/>
              </w:rPr>
              <w:t xml:space="preserve">ARTÍCULOS </w:t>
            </w:r>
            <w:r w:rsidRPr="0074692C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EB33A7" w:rsidRPr="009467C7" w14:paraId="6AE66592" w14:textId="77777777" w:rsidTr="00454222">
        <w:tc>
          <w:tcPr>
            <w:tcW w:w="1559" w:type="pct"/>
          </w:tcPr>
          <w:p w14:paraId="108D0B4F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Título del artículo:</w:t>
            </w:r>
          </w:p>
        </w:tc>
        <w:tc>
          <w:tcPr>
            <w:tcW w:w="3441" w:type="pct"/>
            <w:gridSpan w:val="4"/>
          </w:tcPr>
          <w:p w14:paraId="0DF77F96" w14:textId="2E079F3A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B33A7" w:rsidRPr="009467C7" w14:paraId="43539813" w14:textId="77777777" w:rsidTr="00454222">
        <w:tc>
          <w:tcPr>
            <w:tcW w:w="1559" w:type="pct"/>
          </w:tcPr>
          <w:p w14:paraId="23D38834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1" w:type="pct"/>
            <w:gridSpan w:val="4"/>
          </w:tcPr>
          <w:p w14:paraId="051CF79B" w14:textId="75743508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B33A7" w:rsidRPr="009467C7" w14:paraId="2CDDB276" w14:textId="77777777" w:rsidTr="00454222">
        <w:tc>
          <w:tcPr>
            <w:tcW w:w="1559" w:type="pct"/>
          </w:tcPr>
          <w:p w14:paraId="78FDF587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Revista:</w:t>
            </w:r>
          </w:p>
        </w:tc>
        <w:tc>
          <w:tcPr>
            <w:tcW w:w="3441" w:type="pct"/>
            <w:gridSpan w:val="4"/>
          </w:tcPr>
          <w:p w14:paraId="41C13A13" w14:textId="06236042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B33A7" w:rsidRPr="009467C7" w14:paraId="641411D6" w14:textId="77777777" w:rsidTr="00454222">
        <w:tc>
          <w:tcPr>
            <w:tcW w:w="1559" w:type="pct"/>
          </w:tcPr>
          <w:p w14:paraId="50141E40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41" w:type="pct"/>
            <w:gridSpan w:val="4"/>
          </w:tcPr>
          <w:p w14:paraId="2ED95EBC" w14:textId="16306A45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B33A7" w:rsidRPr="009467C7" w14:paraId="0C447944" w14:textId="77777777" w:rsidTr="00454222">
        <w:tc>
          <w:tcPr>
            <w:tcW w:w="1559" w:type="pct"/>
          </w:tcPr>
          <w:p w14:paraId="70FD19C7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</w:rPr>
            </w:pPr>
            <w:r w:rsidRPr="0074692C">
              <w:rPr>
                <w:color w:val="326195"/>
                <w:spacing w:val="-2"/>
                <w:sz w:val="22"/>
              </w:rPr>
              <w:t>DOI o enlace web:</w:t>
            </w:r>
          </w:p>
        </w:tc>
        <w:tc>
          <w:tcPr>
            <w:tcW w:w="3441" w:type="pct"/>
            <w:gridSpan w:val="4"/>
          </w:tcPr>
          <w:p w14:paraId="38D2DBBB" w14:textId="5A698593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B33A7" w:rsidRPr="00F7759F" w14:paraId="6CFBF1DA" w14:textId="77777777" w:rsidTr="00454222">
        <w:tc>
          <w:tcPr>
            <w:tcW w:w="1559" w:type="pct"/>
          </w:tcPr>
          <w:p w14:paraId="39ECE17F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 xml:space="preserve">Base de datos donde está indexada (JCR, SJR, </w:t>
            </w:r>
            <w:proofErr w:type="spellStart"/>
            <w:r w:rsidRPr="0074692C">
              <w:rPr>
                <w:color w:val="326195"/>
                <w:spacing w:val="-2"/>
                <w:sz w:val="22"/>
                <w:lang w:val="es-ES_tradnl"/>
              </w:rPr>
              <w:t>Carhus</w:t>
            </w:r>
            <w:proofErr w:type="spellEnd"/>
            <w:r w:rsidRPr="0074692C">
              <w:rPr>
                <w:color w:val="326195"/>
                <w:spacing w:val="-2"/>
                <w:sz w:val="22"/>
                <w:lang w:val="es-ES_tradnl"/>
              </w:rPr>
              <w:t xml:space="preserve">+, </w:t>
            </w:r>
            <w:proofErr w:type="spellStart"/>
            <w:r w:rsidRPr="0074692C">
              <w:rPr>
                <w:color w:val="326195"/>
                <w:spacing w:val="-2"/>
                <w:sz w:val="22"/>
                <w:lang w:val="es-ES_tradnl"/>
              </w:rPr>
              <w:t>Latindex</w:t>
            </w:r>
            <w:proofErr w:type="spellEnd"/>
            <w:r w:rsidRPr="0074692C">
              <w:rPr>
                <w:color w:val="326195"/>
                <w:spacing w:val="-2"/>
                <w:sz w:val="22"/>
                <w:lang w:val="es-ES_tradnl"/>
              </w:rPr>
              <w:t>, etc.)</w:t>
            </w:r>
          </w:p>
        </w:tc>
        <w:tc>
          <w:tcPr>
            <w:tcW w:w="3441" w:type="pct"/>
            <w:gridSpan w:val="4"/>
          </w:tcPr>
          <w:p w14:paraId="4F939D07" w14:textId="1D362E33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B33A7" w:rsidRPr="00F7759F" w14:paraId="1CBCAF14" w14:textId="77777777" w:rsidTr="00454222">
        <w:tc>
          <w:tcPr>
            <w:tcW w:w="1559" w:type="pct"/>
          </w:tcPr>
          <w:p w14:paraId="187A3002" w14:textId="709DFA46" w:rsidR="00EB33A7" w:rsidRPr="0074692C" w:rsidRDefault="00EB33A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C</w:t>
            </w:r>
            <w:r w:rsidR="00454222" w:rsidRPr="0074692C">
              <w:rPr>
                <w:color w:val="326195"/>
                <w:spacing w:val="-2"/>
                <w:sz w:val="22"/>
                <w:lang w:val="es-ES_tradnl"/>
              </w:rPr>
              <w:t>uartil o C</w:t>
            </w:r>
            <w:r w:rsidRPr="0074692C">
              <w:rPr>
                <w:color w:val="326195"/>
                <w:spacing w:val="-2"/>
                <w:sz w:val="22"/>
                <w:lang w:val="es-ES_tradnl"/>
              </w:rPr>
              <w:t>ategoría</w:t>
            </w:r>
          </w:p>
        </w:tc>
        <w:tc>
          <w:tcPr>
            <w:tcW w:w="3441" w:type="pct"/>
            <w:gridSpan w:val="4"/>
          </w:tcPr>
          <w:p w14:paraId="2290814A" w14:textId="42970D2E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EB33A7" w:rsidRPr="00F7759F" w14:paraId="5D24A548" w14:textId="77777777" w:rsidTr="00454222">
        <w:tc>
          <w:tcPr>
            <w:tcW w:w="1559" w:type="pct"/>
          </w:tcPr>
          <w:p w14:paraId="0D9558C7" w14:textId="77777777" w:rsidR="00EB33A7" w:rsidRPr="0074692C" w:rsidRDefault="00EB33A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Factor de impacto:</w:t>
            </w:r>
          </w:p>
        </w:tc>
        <w:tc>
          <w:tcPr>
            <w:tcW w:w="3441" w:type="pct"/>
            <w:gridSpan w:val="4"/>
          </w:tcPr>
          <w:p w14:paraId="357B7AD9" w14:textId="37E16F75" w:rsidR="00EB33A7" w:rsidRPr="0074692C" w:rsidRDefault="00EB33A7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72C4C50D" w14:textId="77777777" w:rsidTr="00454222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F09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74692C">
              <w:rPr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74692C">
              <w:rPr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F190" w14:textId="5CF439FF" w:rsidR="00454222" w:rsidRPr="0074692C" w:rsidRDefault="00454222" w:rsidP="00454222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74692C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5067" w14:textId="6FCCA91B" w:rsidR="00454222" w:rsidRPr="0074692C" w:rsidRDefault="006C378C" w:rsidP="00454222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29744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2" w:rsidRPr="0074692C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17FD" w14:textId="03D5898D" w:rsidR="00454222" w:rsidRPr="0074692C" w:rsidRDefault="00454222" w:rsidP="00454222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74692C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A4EC" w14:textId="3C9039DA" w:rsidR="00454222" w:rsidRPr="0074692C" w:rsidRDefault="006C378C" w:rsidP="00454222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85569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2" w:rsidRPr="0074692C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15C98C40" w14:textId="77777777" w:rsidR="007443B3" w:rsidRDefault="007443B3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700"/>
        <w:gridCol w:w="1700"/>
        <w:gridCol w:w="1700"/>
        <w:gridCol w:w="1700"/>
      </w:tblGrid>
      <w:tr w:rsidR="00454222" w:rsidRPr="009467C7" w14:paraId="5B914102" w14:textId="77777777" w:rsidTr="00454222">
        <w:tc>
          <w:tcPr>
            <w:tcW w:w="5000" w:type="pct"/>
            <w:gridSpan w:val="5"/>
          </w:tcPr>
          <w:p w14:paraId="68A9F7B8" w14:textId="77777777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74692C">
              <w:rPr>
                <w:b/>
                <w:color w:val="326195"/>
                <w:spacing w:val="-2"/>
                <w:sz w:val="22"/>
                <w:lang w:val="es-ES_tradnl"/>
              </w:rPr>
              <w:t xml:space="preserve">LIBROS </w:t>
            </w:r>
            <w:r w:rsidRPr="0074692C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454222" w:rsidRPr="009467C7" w14:paraId="4B029EA1" w14:textId="77777777" w:rsidTr="00454222">
        <w:tc>
          <w:tcPr>
            <w:tcW w:w="1520" w:type="pct"/>
          </w:tcPr>
          <w:p w14:paraId="6E77CA88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0" w:type="pct"/>
            <w:gridSpan w:val="4"/>
          </w:tcPr>
          <w:p w14:paraId="04A1B753" w14:textId="5E7DBBDC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23DB1CBF" w14:textId="77777777" w:rsidTr="00454222">
        <w:tc>
          <w:tcPr>
            <w:tcW w:w="1520" w:type="pct"/>
          </w:tcPr>
          <w:p w14:paraId="3E8C5829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80" w:type="pct"/>
            <w:gridSpan w:val="4"/>
          </w:tcPr>
          <w:p w14:paraId="291EF649" w14:textId="189CD764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559C55F8" w14:textId="77777777" w:rsidTr="00454222">
        <w:tc>
          <w:tcPr>
            <w:tcW w:w="1520" w:type="pct"/>
          </w:tcPr>
          <w:p w14:paraId="27EA9724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0" w:type="pct"/>
            <w:gridSpan w:val="4"/>
          </w:tcPr>
          <w:p w14:paraId="6DB50C0E" w14:textId="53FFE374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6D86CB2D" w14:textId="77777777" w:rsidTr="00454222">
        <w:tc>
          <w:tcPr>
            <w:tcW w:w="1520" w:type="pct"/>
          </w:tcPr>
          <w:p w14:paraId="699ADFB0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0" w:type="pct"/>
            <w:gridSpan w:val="4"/>
          </w:tcPr>
          <w:p w14:paraId="75843F8C" w14:textId="1AC5C7F6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4DA66894" w14:textId="77777777" w:rsidTr="00454222">
        <w:tc>
          <w:tcPr>
            <w:tcW w:w="1520" w:type="pct"/>
          </w:tcPr>
          <w:p w14:paraId="672D7E26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0" w:type="pct"/>
            <w:gridSpan w:val="4"/>
          </w:tcPr>
          <w:p w14:paraId="574D5AEF" w14:textId="3094F4A5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3755AB29" w14:textId="77777777" w:rsidTr="00454222">
        <w:tc>
          <w:tcPr>
            <w:tcW w:w="1520" w:type="pct"/>
          </w:tcPr>
          <w:p w14:paraId="0406C2DF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0" w:type="pct"/>
            <w:gridSpan w:val="4"/>
          </w:tcPr>
          <w:p w14:paraId="126E94F8" w14:textId="5D7A3455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7CFCD379" w14:textId="77777777" w:rsidTr="00454222">
        <w:tc>
          <w:tcPr>
            <w:tcW w:w="1520" w:type="pct"/>
          </w:tcPr>
          <w:p w14:paraId="3CED83FF" w14:textId="7F012DC2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Cuartil o Categoría SPI:</w:t>
            </w:r>
          </w:p>
        </w:tc>
        <w:tc>
          <w:tcPr>
            <w:tcW w:w="3480" w:type="pct"/>
            <w:gridSpan w:val="4"/>
          </w:tcPr>
          <w:p w14:paraId="7EED9F15" w14:textId="34368B47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2BED0883" w14:textId="77777777" w:rsidTr="00454222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1AE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74692C">
              <w:rPr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74692C">
              <w:rPr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611A" w14:textId="77777777" w:rsidR="00454222" w:rsidRPr="00F7759F" w:rsidRDefault="00454222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E175" w14:textId="77777777" w:rsidR="00454222" w:rsidRPr="00F7759F" w:rsidRDefault="006C378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37353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2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3C7D" w14:textId="77777777" w:rsidR="00454222" w:rsidRPr="00F7759F" w:rsidRDefault="00454222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7255" w14:textId="77777777" w:rsidR="00454222" w:rsidRPr="009467C7" w:rsidRDefault="006C378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9818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2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20A9D346" w14:textId="6E43E082" w:rsidR="007443B3" w:rsidRDefault="007443B3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D08C374" w14:textId="77777777" w:rsidR="001C4A05" w:rsidRDefault="001C4A05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1700"/>
        <w:gridCol w:w="1700"/>
        <w:gridCol w:w="1700"/>
        <w:gridCol w:w="1700"/>
      </w:tblGrid>
      <w:tr w:rsidR="00454222" w:rsidRPr="009467C7" w14:paraId="2DF16CD7" w14:textId="77777777" w:rsidTr="007241AC">
        <w:tc>
          <w:tcPr>
            <w:tcW w:w="5000" w:type="pct"/>
            <w:gridSpan w:val="5"/>
          </w:tcPr>
          <w:p w14:paraId="329C36DC" w14:textId="552AFFFE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  <w:r w:rsidRPr="0074692C">
              <w:rPr>
                <w:b/>
                <w:color w:val="326195"/>
                <w:spacing w:val="-2"/>
                <w:sz w:val="22"/>
                <w:lang w:val="es-ES_tradnl"/>
              </w:rPr>
              <w:t xml:space="preserve">CAPÍTULOS DE LIBROS </w:t>
            </w:r>
            <w:r w:rsidRPr="0074692C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454222" w:rsidRPr="009467C7" w14:paraId="1C4D8A81" w14:textId="77777777" w:rsidTr="007241AC">
        <w:tc>
          <w:tcPr>
            <w:tcW w:w="1520" w:type="pct"/>
          </w:tcPr>
          <w:p w14:paraId="21E9428F" w14:textId="61F9380D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Título del capítulo:</w:t>
            </w:r>
          </w:p>
        </w:tc>
        <w:tc>
          <w:tcPr>
            <w:tcW w:w="3480" w:type="pct"/>
            <w:gridSpan w:val="4"/>
          </w:tcPr>
          <w:p w14:paraId="0CAB223F" w14:textId="2B89F9F0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14875092" w14:textId="77777777" w:rsidTr="007241AC">
        <w:tc>
          <w:tcPr>
            <w:tcW w:w="1520" w:type="pct"/>
          </w:tcPr>
          <w:p w14:paraId="6DEE680E" w14:textId="1772FD98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Título del libro:</w:t>
            </w:r>
          </w:p>
        </w:tc>
        <w:tc>
          <w:tcPr>
            <w:tcW w:w="3480" w:type="pct"/>
            <w:gridSpan w:val="4"/>
          </w:tcPr>
          <w:p w14:paraId="6E1AC869" w14:textId="6746292D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075B1C45" w14:textId="77777777" w:rsidTr="007241AC">
        <w:tc>
          <w:tcPr>
            <w:tcW w:w="1520" w:type="pct"/>
          </w:tcPr>
          <w:p w14:paraId="65C73281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80" w:type="pct"/>
            <w:gridSpan w:val="4"/>
          </w:tcPr>
          <w:p w14:paraId="25E96F2F" w14:textId="09A69E02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0B82885A" w14:textId="77777777" w:rsidTr="007241AC">
        <w:tc>
          <w:tcPr>
            <w:tcW w:w="1520" w:type="pct"/>
          </w:tcPr>
          <w:p w14:paraId="4D582D67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Editores:</w:t>
            </w:r>
          </w:p>
        </w:tc>
        <w:tc>
          <w:tcPr>
            <w:tcW w:w="3480" w:type="pct"/>
            <w:gridSpan w:val="4"/>
          </w:tcPr>
          <w:p w14:paraId="4AD293F2" w14:textId="58087377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1CD2A51B" w14:textId="77777777" w:rsidTr="007241AC">
        <w:tc>
          <w:tcPr>
            <w:tcW w:w="1520" w:type="pct"/>
          </w:tcPr>
          <w:p w14:paraId="29B5AB94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ISBN:</w:t>
            </w:r>
          </w:p>
        </w:tc>
        <w:tc>
          <w:tcPr>
            <w:tcW w:w="3480" w:type="pct"/>
            <w:gridSpan w:val="4"/>
          </w:tcPr>
          <w:p w14:paraId="39842029" w14:textId="574273AC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2F97D682" w14:textId="77777777" w:rsidTr="007241AC">
        <w:tc>
          <w:tcPr>
            <w:tcW w:w="1520" w:type="pct"/>
          </w:tcPr>
          <w:p w14:paraId="5814B8FA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80" w:type="pct"/>
            <w:gridSpan w:val="4"/>
          </w:tcPr>
          <w:p w14:paraId="2E092331" w14:textId="2B5C665A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42ED15CF" w14:textId="77777777" w:rsidTr="007241AC">
        <w:tc>
          <w:tcPr>
            <w:tcW w:w="1520" w:type="pct"/>
          </w:tcPr>
          <w:p w14:paraId="6F0D0C8B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Editorial:</w:t>
            </w:r>
          </w:p>
        </w:tc>
        <w:tc>
          <w:tcPr>
            <w:tcW w:w="3480" w:type="pct"/>
            <w:gridSpan w:val="4"/>
          </w:tcPr>
          <w:p w14:paraId="62A73019" w14:textId="12CF4E82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7590AB15" w14:textId="77777777" w:rsidTr="007241AC">
        <w:tc>
          <w:tcPr>
            <w:tcW w:w="1520" w:type="pct"/>
          </w:tcPr>
          <w:p w14:paraId="1C6A812A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Cuartil o Categoría SPI:</w:t>
            </w:r>
          </w:p>
        </w:tc>
        <w:tc>
          <w:tcPr>
            <w:tcW w:w="3480" w:type="pct"/>
            <w:gridSpan w:val="4"/>
          </w:tcPr>
          <w:p w14:paraId="3CE9EF5E" w14:textId="36039377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569A090C" w14:textId="77777777" w:rsidTr="007241AC"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D6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74692C">
              <w:rPr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74692C">
              <w:rPr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7B7A" w14:textId="77777777" w:rsidR="00454222" w:rsidRPr="00F7759F" w:rsidRDefault="00454222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8A1BB" w14:textId="37617790" w:rsidR="00454222" w:rsidRPr="00F7759F" w:rsidRDefault="006C378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16976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2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556F" w14:textId="77777777" w:rsidR="00454222" w:rsidRPr="00F7759F" w:rsidRDefault="00454222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 w:rsidRPr="00F7759F"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3647" w14:textId="77777777" w:rsidR="00454222" w:rsidRPr="009467C7" w:rsidRDefault="006C378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1359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22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6CBF6193" w14:textId="29C513DA" w:rsidR="00454222" w:rsidRDefault="00454222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682"/>
        <w:gridCol w:w="1683"/>
        <w:gridCol w:w="1683"/>
        <w:gridCol w:w="1685"/>
      </w:tblGrid>
      <w:tr w:rsidR="00454222" w:rsidRPr="009467C7" w14:paraId="3434C9EF" w14:textId="77777777" w:rsidTr="007241AC">
        <w:tc>
          <w:tcPr>
            <w:tcW w:w="5000" w:type="pct"/>
            <w:gridSpan w:val="5"/>
          </w:tcPr>
          <w:p w14:paraId="6BDA63D5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b/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b/>
                <w:color w:val="326195"/>
                <w:spacing w:val="-2"/>
                <w:sz w:val="22"/>
                <w:lang w:val="es-ES_tradnl"/>
              </w:rPr>
              <w:t xml:space="preserve">COMUNICACIONES ORALES A CONGRESOS </w:t>
            </w:r>
            <w:r w:rsidRPr="0074692C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454222" w:rsidRPr="009467C7" w14:paraId="58AD6420" w14:textId="77777777" w:rsidTr="007241AC">
        <w:tc>
          <w:tcPr>
            <w:tcW w:w="1555" w:type="pct"/>
          </w:tcPr>
          <w:p w14:paraId="6833A16D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Título del trabajo:</w:t>
            </w:r>
          </w:p>
        </w:tc>
        <w:tc>
          <w:tcPr>
            <w:tcW w:w="3445" w:type="pct"/>
            <w:gridSpan w:val="4"/>
          </w:tcPr>
          <w:p w14:paraId="1FC4B701" w14:textId="423D0596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1DDCC52B" w14:textId="77777777" w:rsidTr="007241AC">
        <w:tc>
          <w:tcPr>
            <w:tcW w:w="1555" w:type="pct"/>
          </w:tcPr>
          <w:p w14:paraId="0EE6F366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5" w:type="pct"/>
            <w:gridSpan w:val="4"/>
          </w:tcPr>
          <w:p w14:paraId="4D144661" w14:textId="3A0C1EAA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25EB20C1" w14:textId="77777777" w:rsidTr="007241AC">
        <w:tc>
          <w:tcPr>
            <w:tcW w:w="1555" w:type="pct"/>
          </w:tcPr>
          <w:p w14:paraId="3984B280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Nombre del congreso:</w:t>
            </w:r>
          </w:p>
        </w:tc>
        <w:tc>
          <w:tcPr>
            <w:tcW w:w="3445" w:type="pct"/>
            <w:gridSpan w:val="4"/>
          </w:tcPr>
          <w:p w14:paraId="32C0B4F6" w14:textId="7E012B0F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454222" w:rsidRPr="009467C7" w14:paraId="1DC45AA4" w14:textId="77777777" w:rsidTr="007241AC">
        <w:tc>
          <w:tcPr>
            <w:tcW w:w="1555" w:type="pct"/>
          </w:tcPr>
          <w:p w14:paraId="4854485B" w14:textId="77777777" w:rsidR="00454222" w:rsidRPr="0074692C" w:rsidRDefault="00454222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color w:val="326195"/>
                <w:spacing w:val="-2"/>
                <w:sz w:val="22"/>
                <w:lang w:val="es-ES_tradnl"/>
              </w:rPr>
              <w:t>Lugar y fecha de celebración:</w:t>
            </w:r>
          </w:p>
        </w:tc>
        <w:tc>
          <w:tcPr>
            <w:tcW w:w="3445" w:type="pct"/>
            <w:gridSpan w:val="4"/>
          </w:tcPr>
          <w:p w14:paraId="6468A665" w14:textId="0DDDCD59" w:rsidR="00454222" w:rsidRPr="009467C7" w:rsidRDefault="00454222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6F3F27" w:rsidRPr="00F7759F" w14:paraId="15495184" w14:textId="77777777" w:rsidTr="001C4A05"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947" w14:textId="77777777" w:rsidR="006F3F27" w:rsidRPr="0074692C" w:rsidRDefault="006F3F27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b/>
                <w:color w:val="326195"/>
                <w:spacing w:val="-2"/>
                <w:sz w:val="22"/>
                <w:lang w:val="es-ES_tradnl"/>
              </w:rPr>
            </w:pPr>
            <w:r w:rsidRPr="0074692C">
              <w:rPr>
                <w:b/>
                <w:color w:val="326195"/>
                <w:spacing w:val="-2"/>
                <w:sz w:val="22"/>
                <w:lang w:val="es-ES_tradnl"/>
              </w:rPr>
              <w:t>Categoría del mérito</w:t>
            </w:r>
            <w:r w:rsidRPr="0074692C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2</w:t>
            </w:r>
            <w:r w:rsidRPr="0074692C">
              <w:rPr>
                <w:b/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6827" w14:textId="77777777" w:rsidR="006F3F27" w:rsidRPr="00F7759F" w:rsidRDefault="006F3F27" w:rsidP="006F3F2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A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C010" w14:textId="0E119E8F" w:rsidR="006F3F27" w:rsidRPr="00F7759F" w:rsidRDefault="006C378C" w:rsidP="006F3F2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16346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2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1143" w14:textId="093C14D7" w:rsidR="006F3F27" w:rsidRPr="00F7759F" w:rsidRDefault="006F3F27" w:rsidP="006F3F2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B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C64D" w14:textId="08D71972" w:rsidR="006F3F27" w:rsidRPr="00F7759F" w:rsidRDefault="006C378C" w:rsidP="006F3F27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67623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F2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0625869D" w14:textId="77777777" w:rsidR="00454222" w:rsidRDefault="00454222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0F41C81B" w14:textId="1C3E08F0" w:rsidR="00454222" w:rsidRPr="0074692C" w:rsidRDefault="00454222" w:rsidP="00454222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74692C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74692C">
        <w:rPr>
          <w:color w:val="326195"/>
          <w:spacing w:val="-2"/>
          <w:sz w:val="18"/>
          <w:szCs w:val="18"/>
          <w:lang w:val="es-ES_tradnl"/>
        </w:rPr>
        <w:t>Repetir cuantas</w:t>
      </w:r>
      <w:r w:rsidR="00F01A2D" w:rsidRPr="0074692C">
        <w:rPr>
          <w:color w:val="326195"/>
          <w:spacing w:val="-2"/>
          <w:sz w:val="18"/>
          <w:szCs w:val="18"/>
          <w:lang w:val="es-ES_tradnl"/>
        </w:rPr>
        <w:t xml:space="preserve"> tablas</w:t>
      </w:r>
      <w:r w:rsidRPr="0074692C">
        <w:rPr>
          <w:color w:val="326195"/>
          <w:spacing w:val="-2"/>
          <w:sz w:val="18"/>
          <w:szCs w:val="18"/>
          <w:lang w:val="es-ES_tradnl"/>
        </w:rPr>
        <w:t xml:space="preserve"> sean necesarias</w:t>
      </w:r>
    </w:p>
    <w:p w14:paraId="69A65BE5" w14:textId="77777777" w:rsidR="00454222" w:rsidRPr="0074692C" w:rsidRDefault="00454222" w:rsidP="00454222">
      <w:pPr>
        <w:pStyle w:val="Ttulo1"/>
        <w:ind w:right="0"/>
        <w:rPr>
          <w:rFonts w:asciiTheme="minorHAnsi" w:hAnsiTheme="minorHAnsi"/>
          <w:b w:val="0"/>
          <w:color w:val="326195"/>
          <w:sz w:val="18"/>
          <w:szCs w:val="18"/>
        </w:rPr>
      </w:pPr>
      <w:r w:rsidRPr="0074692C">
        <w:rPr>
          <w:rFonts w:asciiTheme="minorHAnsi" w:hAnsiTheme="minorHAnsi"/>
          <w:color w:val="326195"/>
          <w:sz w:val="18"/>
          <w:szCs w:val="18"/>
          <w:vertAlign w:val="superscript"/>
        </w:rPr>
        <w:t>2</w:t>
      </w:r>
      <w:r w:rsidRPr="0074692C">
        <w:rPr>
          <w:rFonts w:asciiTheme="minorHAnsi" w:hAnsiTheme="minorHAnsi"/>
          <w:color w:val="326195"/>
          <w:sz w:val="18"/>
          <w:szCs w:val="18"/>
        </w:rPr>
        <w:t xml:space="preserve"> </w:t>
      </w:r>
      <w:r w:rsidRPr="0074692C">
        <w:rPr>
          <w:rFonts w:asciiTheme="minorHAnsi" w:hAnsiTheme="minorHAnsi"/>
          <w:b w:val="0"/>
          <w:color w:val="326195"/>
          <w:sz w:val="18"/>
          <w:szCs w:val="18"/>
        </w:rPr>
        <w:t>De acuerdo a la</w:t>
      </w:r>
      <w:bookmarkStart w:id="1" w:name="_Toc449603451"/>
      <w:r w:rsidRPr="0074692C">
        <w:rPr>
          <w:rFonts w:asciiTheme="minorHAnsi" w:hAnsiTheme="minorHAnsi"/>
          <w:b w:val="0"/>
          <w:color w:val="326195"/>
          <w:sz w:val="18"/>
          <w:szCs w:val="18"/>
        </w:rPr>
        <w:t xml:space="preserve"> ESCALA DE VALORACIÓN DE LOS RESULTADOS DE INVESTIGACIÓN</w:t>
      </w:r>
      <w:bookmarkEnd w:id="1"/>
      <w:r w:rsidRPr="0074692C">
        <w:rPr>
          <w:rFonts w:asciiTheme="minorHAnsi" w:hAnsiTheme="minorHAnsi"/>
          <w:b w:val="0"/>
          <w:color w:val="326195"/>
          <w:sz w:val="18"/>
          <w:szCs w:val="18"/>
        </w:rPr>
        <w:t>, del Anexo B del Plan Propio de Investigación y Transferencia 2023 de la Universidad de Almería</w:t>
      </w:r>
    </w:p>
    <w:p w14:paraId="3B66F614" w14:textId="77777777" w:rsidR="00263268" w:rsidRDefault="00263268" w:rsidP="007B4446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47047905" w14:textId="19ADCB8F" w:rsidR="007B4446" w:rsidRPr="000079CF" w:rsidRDefault="007B4446" w:rsidP="007B4446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A.2:</w:t>
      </w:r>
    </w:p>
    <w:p w14:paraId="11A3A2AA" w14:textId="08E4F8FA" w:rsidR="007B4446" w:rsidRPr="000079CF" w:rsidRDefault="007B4446" w:rsidP="007B4446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64" w:lineRule="auto"/>
        <w:ind w:left="426" w:right="-58" w:hanging="142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Justificantes de las publicaciones</w:t>
      </w:r>
      <w:r w:rsidR="001C4A05" w:rsidRPr="000079CF">
        <w:rPr>
          <w:color w:val="326195"/>
          <w:spacing w:val="-2"/>
          <w:sz w:val="18"/>
          <w:lang w:val="es-ES_tradnl"/>
        </w:rPr>
        <w:t xml:space="preserve"> (no será necesario presentar justificantes si se indica el DOI)</w:t>
      </w:r>
    </w:p>
    <w:p w14:paraId="2123E3CC" w14:textId="65847364" w:rsidR="007443B3" w:rsidRDefault="007443B3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254BA377" w14:textId="46EC3679" w:rsidR="006F3F27" w:rsidRDefault="006F3F27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5B70103E" w14:textId="77777777" w:rsidR="007241AC" w:rsidRDefault="007241A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EF296CC" w14:textId="04D25585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5B68AB48" w14:textId="77777777" w:rsidR="007443B3" w:rsidRDefault="007443B3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4C555B" w:rsidRPr="00395E37" w14:paraId="39B95B09" w14:textId="77777777" w:rsidTr="007241AC">
        <w:trPr>
          <w:trHeight w:val="454"/>
        </w:trPr>
        <w:tc>
          <w:tcPr>
            <w:tcW w:w="9781" w:type="dxa"/>
            <w:vAlign w:val="center"/>
          </w:tcPr>
          <w:p w14:paraId="0C76842D" w14:textId="33ABA442" w:rsidR="004C555B" w:rsidRPr="000079CF" w:rsidRDefault="004C555B" w:rsidP="007241AC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A.4 </w:t>
            </w:r>
            <w:r w:rsidR="00263268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Reparación de equipamiento científico-técnico para Grupos de Investigación</w:t>
            </w:r>
          </w:p>
        </w:tc>
      </w:tr>
      <w:tr w:rsidR="004C555B" w:rsidRPr="00395E37" w14:paraId="1863B64A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16E633F3" w14:textId="111B7C38" w:rsidR="004C555B" w:rsidRPr="0074692C" w:rsidRDefault="004C555B" w:rsidP="007241AC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Denominación equipo a reparar 1</w:t>
            </w: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:                   </w:t>
            </w:r>
          </w:p>
        </w:tc>
      </w:tr>
      <w:tr w:rsidR="004C555B" w:rsidRPr="00395E37" w14:paraId="6CA8C5DA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5065CE50" w14:textId="66791C40" w:rsidR="004C555B" w:rsidRPr="0074692C" w:rsidRDefault="004C555B" w:rsidP="007241AC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Ubicación:</w:t>
            </w:r>
            <w:r w:rsidR="0074692C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4C555B" w:rsidRPr="004C555B" w14:paraId="55018963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14BDEB88" w14:textId="69B85E8F" w:rsidR="004C555B" w:rsidRPr="0074692C" w:rsidRDefault="004C555B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Importe previsto total de la reparación (IVA excluido):</w:t>
            </w:r>
            <w:r w:rsidR="0074692C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4C555B" w:rsidRPr="004C555B" w14:paraId="0698DA2B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269A4013" w14:textId="4F3DAE06" w:rsidR="004C555B" w:rsidRPr="0074692C" w:rsidRDefault="004C555B" w:rsidP="0074692C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Denominación equipo a reparar 2</w:t>
            </w: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:          </w:t>
            </w:r>
          </w:p>
        </w:tc>
      </w:tr>
      <w:tr w:rsidR="004C555B" w:rsidRPr="004C555B" w14:paraId="4B8C1E34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7C0E4C25" w14:textId="0C49EFCE" w:rsidR="004C555B" w:rsidRPr="0074692C" w:rsidRDefault="004C555B" w:rsidP="004C555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Ubicación:</w:t>
            </w:r>
            <w:r w:rsidR="0074692C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4C555B" w:rsidRPr="004C555B" w14:paraId="6802F67A" w14:textId="77777777" w:rsidTr="007241AC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291D66F1" w14:textId="61107308" w:rsidR="004C555B" w:rsidRPr="0074692C" w:rsidRDefault="004C555B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74692C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Importe previsto total de la reparación (IVA excluido):</w:t>
            </w:r>
            <w:r w:rsidR="0074692C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</w:tbl>
    <w:p w14:paraId="77332F00" w14:textId="1334D63E" w:rsidR="004C555B" w:rsidRPr="0074692C" w:rsidRDefault="004C555B" w:rsidP="007D7805">
      <w:pPr>
        <w:tabs>
          <w:tab w:val="left" w:pos="-720"/>
        </w:tabs>
        <w:suppressAutoHyphens/>
        <w:spacing w:line="264" w:lineRule="auto"/>
        <w:ind w:right="-58"/>
        <w:rPr>
          <w:bCs/>
          <w:color w:val="326195"/>
          <w:spacing w:val="-2"/>
          <w:sz w:val="18"/>
          <w:szCs w:val="18"/>
        </w:rPr>
      </w:pPr>
      <w:r w:rsidRPr="0074692C">
        <w:rPr>
          <w:bCs/>
          <w:color w:val="326195"/>
          <w:spacing w:val="-2"/>
          <w:sz w:val="18"/>
          <w:szCs w:val="18"/>
        </w:rPr>
        <w:t>Máximo 2 reparaciones</w:t>
      </w:r>
    </w:p>
    <w:p w14:paraId="12BDE2AD" w14:textId="77777777" w:rsidR="00263268" w:rsidRDefault="00263268" w:rsidP="007B4446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7A113F46" w14:textId="43CC614F" w:rsidR="007B4446" w:rsidRPr="000079CF" w:rsidRDefault="007B4446" w:rsidP="007B4446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A.4:</w:t>
      </w:r>
    </w:p>
    <w:p w14:paraId="02B54F1A" w14:textId="40E41420" w:rsidR="007B4446" w:rsidRPr="000079CF" w:rsidRDefault="007B4446" w:rsidP="007B4446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64" w:lineRule="auto"/>
        <w:ind w:left="426" w:right="-58" w:hanging="142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Factura o presupuesto de las reparaciones realizadas o previstas</w:t>
      </w:r>
    </w:p>
    <w:p w14:paraId="1AC932CA" w14:textId="39944802" w:rsidR="004C555B" w:rsidRDefault="004C555B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668773C" w14:textId="60B30D2A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500CF254" w14:textId="1BB953D7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2FD211FC" w14:textId="2908B0D6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4D74D5BC" w14:textId="16387EE4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068B265" w14:textId="1B907DB2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7EBBFDBF" w14:textId="0D027BA1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5C5F7F40" w14:textId="56A1A88B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2CBC4B9" w14:textId="597FD14E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178D899C" w14:textId="77777777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01A2D" w:rsidRPr="00395E37" w14:paraId="2C8FFB33" w14:textId="77777777" w:rsidTr="007241AC">
        <w:trPr>
          <w:trHeight w:val="454"/>
        </w:trPr>
        <w:tc>
          <w:tcPr>
            <w:tcW w:w="9781" w:type="dxa"/>
            <w:vAlign w:val="center"/>
          </w:tcPr>
          <w:p w14:paraId="25EA6777" w14:textId="50CCC4DD" w:rsidR="00F01A2D" w:rsidRPr="000079CF" w:rsidRDefault="00F01A2D" w:rsidP="007241AC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A.5 </w:t>
            </w:r>
            <w:r w:rsidR="00263268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Publicación de Artículos en Acceso Abierto</w:t>
            </w:r>
          </w:p>
        </w:tc>
      </w:tr>
    </w:tbl>
    <w:p w14:paraId="64477F45" w14:textId="38C23213" w:rsidR="00F01A2D" w:rsidRDefault="00F01A2D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0D07D4A7" w14:textId="114E56F9" w:rsidR="00F01A2D" w:rsidRPr="00971C78" w:rsidRDefault="00F01A2D" w:rsidP="009F311F">
      <w:pPr>
        <w:tabs>
          <w:tab w:val="left" w:pos="-720"/>
        </w:tabs>
        <w:suppressAutoHyphens/>
        <w:spacing w:line="264" w:lineRule="auto"/>
        <w:ind w:right="-58"/>
        <w:jc w:val="both"/>
        <w:rPr>
          <w:color w:val="326195"/>
          <w:spacing w:val="-2"/>
          <w:sz w:val="22"/>
          <w:szCs w:val="22"/>
          <w:lang w:val="es-ES_tradnl"/>
        </w:rPr>
      </w:pPr>
      <w:r w:rsidRPr="00971C78">
        <w:rPr>
          <w:color w:val="326195"/>
          <w:spacing w:val="-2"/>
          <w:sz w:val="22"/>
          <w:szCs w:val="22"/>
          <w:lang w:val="es-ES_tradnl"/>
        </w:rPr>
        <w:t>Artículos científicos originales (“</w:t>
      </w:r>
      <w:proofErr w:type="spellStart"/>
      <w:r w:rsidRPr="00971C78">
        <w:rPr>
          <w:color w:val="326195"/>
          <w:spacing w:val="-2"/>
          <w:sz w:val="22"/>
          <w:szCs w:val="22"/>
          <w:lang w:val="es-ES_tradnl"/>
        </w:rPr>
        <w:t>research</w:t>
      </w:r>
      <w:proofErr w:type="spellEnd"/>
      <w:r w:rsidRPr="00971C78">
        <w:rPr>
          <w:color w:val="326195"/>
          <w:spacing w:val="-2"/>
          <w:sz w:val="22"/>
          <w:szCs w:val="22"/>
          <w:lang w:val="es-ES_tradnl"/>
        </w:rPr>
        <w:t xml:space="preserve"> </w:t>
      </w:r>
      <w:proofErr w:type="spellStart"/>
      <w:r w:rsidRPr="00971C78">
        <w:rPr>
          <w:color w:val="326195"/>
          <w:spacing w:val="-2"/>
          <w:sz w:val="22"/>
          <w:szCs w:val="22"/>
          <w:lang w:val="es-ES_tradnl"/>
        </w:rPr>
        <w:t>papers</w:t>
      </w:r>
      <w:proofErr w:type="spellEnd"/>
      <w:r w:rsidRPr="00971C78">
        <w:rPr>
          <w:color w:val="326195"/>
          <w:spacing w:val="-2"/>
          <w:sz w:val="22"/>
          <w:szCs w:val="22"/>
          <w:lang w:val="es-ES_tradnl"/>
        </w:rPr>
        <w:t xml:space="preserve">”) JCR publicados, desde el 1 de </w:t>
      </w:r>
      <w:r w:rsidR="00530503" w:rsidRPr="00971C78">
        <w:rPr>
          <w:color w:val="326195"/>
          <w:spacing w:val="-2"/>
          <w:sz w:val="22"/>
          <w:szCs w:val="22"/>
          <w:lang w:val="es-ES_tradnl"/>
        </w:rPr>
        <w:t>enero</w:t>
      </w:r>
      <w:r w:rsidRPr="00971C78">
        <w:rPr>
          <w:color w:val="326195"/>
          <w:spacing w:val="-2"/>
          <w:sz w:val="22"/>
          <w:szCs w:val="22"/>
          <w:lang w:val="es-ES_tradnl"/>
        </w:rPr>
        <w:t xml:space="preserve"> de 2022 y la fecha fin del plazo de solicitudes, bajo la modalidad de acceso abierto en alguna revista de las editoriales que están incluidas en los Acuerdos transformativos y gestión de </w:t>
      </w:r>
      <w:proofErr w:type="spellStart"/>
      <w:r w:rsidRPr="00971C78">
        <w:rPr>
          <w:color w:val="326195"/>
          <w:spacing w:val="-2"/>
          <w:sz w:val="22"/>
          <w:szCs w:val="22"/>
          <w:lang w:val="es-ES_tradnl"/>
        </w:rPr>
        <w:t>APCs</w:t>
      </w:r>
      <w:proofErr w:type="spellEnd"/>
      <w:r w:rsidRPr="00971C78">
        <w:rPr>
          <w:color w:val="326195"/>
          <w:spacing w:val="-2"/>
          <w:sz w:val="22"/>
          <w:szCs w:val="22"/>
          <w:lang w:val="es-ES_tradnl"/>
        </w:rPr>
        <w:t xml:space="preserve"> (https://biblioguias.ual.es/apcs). Además, la revista deberá estar indexada en JCR-2021 en los cuartiles Q1 o Q2 (en “Ranking </w:t>
      </w:r>
      <w:proofErr w:type="spellStart"/>
      <w:r w:rsidRPr="00971C78">
        <w:rPr>
          <w:color w:val="326195"/>
          <w:spacing w:val="-2"/>
          <w:sz w:val="22"/>
          <w:szCs w:val="22"/>
          <w:lang w:val="es-ES_tradnl"/>
        </w:rPr>
        <w:t>by</w:t>
      </w:r>
      <w:proofErr w:type="spellEnd"/>
      <w:r w:rsidRPr="00971C78">
        <w:rPr>
          <w:color w:val="326195"/>
          <w:spacing w:val="-2"/>
          <w:sz w:val="22"/>
          <w:szCs w:val="22"/>
          <w:lang w:val="es-ES_tradnl"/>
        </w:rPr>
        <w:t xml:space="preserve"> </w:t>
      </w:r>
      <w:proofErr w:type="spellStart"/>
      <w:r w:rsidRPr="00971C78">
        <w:rPr>
          <w:color w:val="326195"/>
          <w:spacing w:val="-2"/>
          <w:sz w:val="22"/>
          <w:szCs w:val="22"/>
          <w:lang w:val="es-ES_tradnl"/>
        </w:rPr>
        <w:t>Journal</w:t>
      </w:r>
      <w:proofErr w:type="spellEnd"/>
      <w:r w:rsidRPr="00971C78">
        <w:rPr>
          <w:color w:val="326195"/>
          <w:spacing w:val="-2"/>
          <w:sz w:val="22"/>
          <w:szCs w:val="22"/>
          <w:lang w:val="es-ES_tradnl"/>
        </w:rPr>
        <w:t xml:space="preserve"> </w:t>
      </w:r>
      <w:proofErr w:type="spellStart"/>
      <w:r w:rsidRPr="00971C78">
        <w:rPr>
          <w:color w:val="326195"/>
          <w:spacing w:val="-2"/>
          <w:sz w:val="22"/>
          <w:szCs w:val="22"/>
          <w:lang w:val="es-ES_tradnl"/>
        </w:rPr>
        <w:t>Impact</w:t>
      </w:r>
      <w:proofErr w:type="spellEnd"/>
      <w:r w:rsidRPr="00971C78">
        <w:rPr>
          <w:color w:val="326195"/>
          <w:spacing w:val="-2"/>
          <w:sz w:val="22"/>
          <w:szCs w:val="22"/>
          <w:lang w:val="es-ES_tradnl"/>
        </w:rPr>
        <w:t xml:space="preserve"> Factor”).</w:t>
      </w:r>
    </w:p>
    <w:p w14:paraId="7D1BC5DB" w14:textId="77777777" w:rsidR="00263268" w:rsidRPr="00F01A2D" w:rsidRDefault="00263268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1D4F83"/>
          <w:spacing w:val="-2"/>
          <w:sz w:val="22"/>
          <w:szCs w:val="2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1680"/>
        <w:gridCol w:w="1681"/>
        <w:gridCol w:w="1681"/>
        <w:gridCol w:w="1683"/>
      </w:tblGrid>
      <w:tr w:rsidR="00F01A2D" w:rsidRPr="009467C7" w14:paraId="4FA9E2D7" w14:textId="77777777" w:rsidTr="007241AC">
        <w:trPr>
          <w:tblHeader/>
        </w:trPr>
        <w:tc>
          <w:tcPr>
            <w:tcW w:w="5000" w:type="pct"/>
            <w:gridSpan w:val="5"/>
          </w:tcPr>
          <w:p w14:paraId="772132E1" w14:textId="77777777" w:rsidR="00F01A2D" w:rsidRPr="00971C78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</w:pPr>
            <w:r w:rsidRPr="00971C78">
              <w:rPr>
                <w:b/>
                <w:color w:val="326195"/>
                <w:spacing w:val="-2"/>
                <w:sz w:val="22"/>
                <w:lang w:val="es-ES_tradnl"/>
              </w:rPr>
              <w:t xml:space="preserve">ARTÍCULOS </w:t>
            </w:r>
            <w:r w:rsidRPr="00971C78">
              <w:rPr>
                <w:b/>
                <w:color w:val="326195"/>
                <w:spacing w:val="-2"/>
                <w:sz w:val="22"/>
                <w:vertAlign w:val="superscript"/>
                <w:lang w:val="es-ES_tradnl"/>
              </w:rPr>
              <w:t>1</w:t>
            </w:r>
          </w:p>
        </w:tc>
      </w:tr>
      <w:tr w:rsidR="00F01A2D" w:rsidRPr="009467C7" w14:paraId="388019A2" w14:textId="77777777" w:rsidTr="007241AC">
        <w:tc>
          <w:tcPr>
            <w:tcW w:w="1559" w:type="pct"/>
          </w:tcPr>
          <w:p w14:paraId="43702ABF" w14:textId="77777777" w:rsidR="00F01A2D" w:rsidRPr="00971C78" w:rsidRDefault="00F01A2D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971C78">
              <w:rPr>
                <w:color w:val="326195"/>
                <w:spacing w:val="-2"/>
                <w:sz w:val="22"/>
                <w:lang w:val="es-ES_tradnl"/>
              </w:rPr>
              <w:t>Título del artículo:</w:t>
            </w:r>
          </w:p>
        </w:tc>
        <w:tc>
          <w:tcPr>
            <w:tcW w:w="3441" w:type="pct"/>
            <w:gridSpan w:val="4"/>
          </w:tcPr>
          <w:p w14:paraId="4124B6A8" w14:textId="0B815A3A" w:rsidR="00F01A2D" w:rsidRPr="009467C7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01A2D" w:rsidRPr="009467C7" w14:paraId="76922D8A" w14:textId="77777777" w:rsidTr="007241AC">
        <w:tc>
          <w:tcPr>
            <w:tcW w:w="1559" w:type="pct"/>
          </w:tcPr>
          <w:p w14:paraId="25642416" w14:textId="77777777" w:rsidR="00F01A2D" w:rsidRPr="00971C78" w:rsidRDefault="00F01A2D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971C78">
              <w:rPr>
                <w:color w:val="326195"/>
                <w:spacing w:val="-2"/>
                <w:sz w:val="22"/>
                <w:lang w:val="es-ES_tradnl"/>
              </w:rPr>
              <w:t>Autores:</w:t>
            </w:r>
          </w:p>
        </w:tc>
        <w:tc>
          <w:tcPr>
            <w:tcW w:w="3441" w:type="pct"/>
            <w:gridSpan w:val="4"/>
          </w:tcPr>
          <w:p w14:paraId="0DC9175E" w14:textId="7C6F12DF" w:rsidR="00F01A2D" w:rsidRPr="009467C7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01A2D" w:rsidRPr="009467C7" w14:paraId="0C011ABA" w14:textId="77777777" w:rsidTr="007241AC">
        <w:tc>
          <w:tcPr>
            <w:tcW w:w="1559" w:type="pct"/>
          </w:tcPr>
          <w:p w14:paraId="60E9F068" w14:textId="77777777" w:rsidR="00F01A2D" w:rsidRPr="00971C78" w:rsidRDefault="00F01A2D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971C78">
              <w:rPr>
                <w:color w:val="326195"/>
                <w:spacing w:val="-2"/>
                <w:sz w:val="22"/>
                <w:lang w:val="es-ES_tradnl"/>
              </w:rPr>
              <w:t>Revista:</w:t>
            </w:r>
          </w:p>
        </w:tc>
        <w:tc>
          <w:tcPr>
            <w:tcW w:w="3441" w:type="pct"/>
            <w:gridSpan w:val="4"/>
          </w:tcPr>
          <w:p w14:paraId="09B8A791" w14:textId="4C33F0DE" w:rsidR="00F01A2D" w:rsidRPr="009467C7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01A2D" w:rsidRPr="009467C7" w14:paraId="4240C59F" w14:textId="77777777" w:rsidTr="007241AC">
        <w:tc>
          <w:tcPr>
            <w:tcW w:w="1559" w:type="pct"/>
          </w:tcPr>
          <w:p w14:paraId="216B1C20" w14:textId="77777777" w:rsidR="00F01A2D" w:rsidRPr="00971C78" w:rsidRDefault="00F01A2D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971C78">
              <w:rPr>
                <w:color w:val="326195"/>
                <w:spacing w:val="-2"/>
                <w:sz w:val="22"/>
                <w:lang w:val="es-ES_tradnl"/>
              </w:rPr>
              <w:t>Año o fecha de publicación:</w:t>
            </w:r>
          </w:p>
        </w:tc>
        <w:tc>
          <w:tcPr>
            <w:tcW w:w="3441" w:type="pct"/>
            <w:gridSpan w:val="4"/>
          </w:tcPr>
          <w:p w14:paraId="2522C733" w14:textId="7FAC5839" w:rsidR="00F01A2D" w:rsidRPr="009467C7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01A2D" w:rsidRPr="009467C7" w14:paraId="7A54F04B" w14:textId="77777777" w:rsidTr="007241AC">
        <w:tc>
          <w:tcPr>
            <w:tcW w:w="1559" w:type="pct"/>
          </w:tcPr>
          <w:p w14:paraId="49EA3349" w14:textId="77777777" w:rsidR="00F01A2D" w:rsidRPr="00971C78" w:rsidRDefault="00F01A2D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</w:rPr>
            </w:pPr>
            <w:r w:rsidRPr="00971C78">
              <w:rPr>
                <w:color w:val="326195"/>
                <w:spacing w:val="-2"/>
                <w:sz w:val="22"/>
              </w:rPr>
              <w:t>DOI o enlace web:</w:t>
            </w:r>
          </w:p>
        </w:tc>
        <w:tc>
          <w:tcPr>
            <w:tcW w:w="3441" w:type="pct"/>
            <w:gridSpan w:val="4"/>
          </w:tcPr>
          <w:p w14:paraId="38BE5F25" w14:textId="11C19246" w:rsidR="00F01A2D" w:rsidRPr="009467C7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01A2D" w:rsidRPr="00F7759F" w14:paraId="438E6A93" w14:textId="77777777" w:rsidTr="007241AC">
        <w:tc>
          <w:tcPr>
            <w:tcW w:w="1559" w:type="pct"/>
          </w:tcPr>
          <w:p w14:paraId="279375FE" w14:textId="536CFC7F" w:rsidR="00F01A2D" w:rsidRPr="00971C78" w:rsidRDefault="009B724C" w:rsidP="009B724C">
            <w:pPr>
              <w:tabs>
                <w:tab w:val="left" w:pos="-720"/>
              </w:tabs>
              <w:suppressAutoHyphens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971C78">
              <w:rPr>
                <w:color w:val="326195"/>
                <w:spacing w:val="-2"/>
                <w:sz w:val="22"/>
                <w:lang w:val="es-ES_tradnl"/>
              </w:rPr>
              <w:t>Categoría (JCR-2021):</w:t>
            </w:r>
          </w:p>
        </w:tc>
        <w:tc>
          <w:tcPr>
            <w:tcW w:w="3441" w:type="pct"/>
            <w:gridSpan w:val="4"/>
          </w:tcPr>
          <w:p w14:paraId="5F2257C8" w14:textId="4A153BCE" w:rsidR="00F01A2D" w:rsidRPr="00F7759F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01A2D" w:rsidRPr="00F7759F" w14:paraId="5484A3A0" w14:textId="77777777" w:rsidTr="007241AC">
        <w:tc>
          <w:tcPr>
            <w:tcW w:w="1559" w:type="pct"/>
          </w:tcPr>
          <w:p w14:paraId="6A88FCFD" w14:textId="2F379A0D" w:rsidR="00F01A2D" w:rsidRPr="00971C78" w:rsidRDefault="00F01A2D" w:rsidP="007241A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971C78">
              <w:rPr>
                <w:color w:val="326195"/>
                <w:spacing w:val="-2"/>
                <w:sz w:val="22"/>
                <w:lang w:val="es-ES_tradnl"/>
              </w:rPr>
              <w:t>Factor de impacto</w:t>
            </w:r>
            <w:r w:rsidR="009B724C" w:rsidRPr="00971C78">
              <w:rPr>
                <w:color w:val="326195"/>
                <w:spacing w:val="-2"/>
                <w:sz w:val="22"/>
                <w:lang w:val="es-ES_tradnl"/>
              </w:rPr>
              <w:t xml:space="preserve"> (JCR-2021)</w:t>
            </w:r>
            <w:r w:rsidRPr="00971C78">
              <w:rPr>
                <w:color w:val="326195"/>
                <w:spacing w:val="-2"/>
                <w:sz w:val="22"/>
                <w:lang w:val="es-ES_tradnl"/>
              </w:rPr>
              <w:t>:</w:t>
            </w:r>
          </w:p>
        </w:tc>
        <w:tc>
          <w:tcPr>
            <w:tcW w:w="3441" w:type="pct"/>
            <w:gridSpan w:val="4"/>
          </w:tcPr>
          <w:p w14:paraId="245E663B" w14:textId="2BA42667" w:rsidR="00F01A2D" w:rsidRPr="00F7759F" w:rsidRDefault="00F01A2D" w:rsidP="007241AC">
            <w:pPr>
              <w:tabs>
                <w:tab w:val="left" w:pos="-720"/>
              </w:tabs>
              <w:suppressAutoHyphens/>
              <w:jc w:val="both"/>
              <w:rPr>
                <w:spacing w:val="-2"/>
                <w:sz w:val="22"/>
                <w:lang w:val="es-ES_tradnl"/>
              </w:rPr>
            </w:pPr>
          </w:p>
        </w:tc>
      </w:tr>
      <w:tr w:rsidR="00F01A2D" w:rsidRPr="009467C7" w14:paraId="06A79D17" w14:textId="77777777" w:rsidTr="00F01A2D"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01D2" w14:textId="22AF3F54" w:rsidR="00F01A2D" w:rsidRPr="00971C78" w:rsidRDefault="009B724C" w:rsidP="009B724C">
            <w:pPr>
              <w:tabs>
                <w:tab w:val="left" w:pos="-720"/>
              </w:tabs>
              <w:suppressAutoHyphens/>
              <w:ind w:right="-590"/>
              <w:jc w:val="both"/>
              <w:rPr>
                <w:color w:val="326195"/>
                <w:spacing w:val="-2"/>
                <w:sz w:val="22"/>
                <w:lang w:val="es-ES_tradnl"/>
              </w:rPr>
            </w:pPr>
            <w:r w:rsidRPr="00971C78">
              <w:rPr>
                <w:color w:val="326195"/>
                <w:spacing w:val="-2"/>
                <w:sz w:val="22"/>
                <w:lang w:val="es-ES_tradnl"/>
              </w:rPr>
              <w:t>Cuartil (JCR-2021):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C72E" w14:textId="0E93E9B9" w:rsidR="00F01A2D" w:rsidRPr="00F7759F" w:rsidRDefault="009B724C" w:rsidP="009B724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Q1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0D25" w14:textId="77777777" w:rsidR="00F01A2D" w:rsidRPr="00F7759F" w:rsidRDefault="006C378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02601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2D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31B1" w14:textId="72F4E798" w:rsidR="00F01A2D" w:rsidRPr="00F7759F" w:rsidRDefault="009B724C" w:rsidP="009B724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r>
              <w:rPr>
                <w:b/>
                <w:spacing w:val="-2"/>
                <w:sz w:val="22"/>
                <w:lang w:val="es-ES_tradnl"/>
              </w:rPr>
              <w:t>Q2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0056" w14:textId="77777777" w:rsidR="00F01A2D" w:rsidRPr="009467C7" w:rsidRDefault="006C378C" w:rsidP="007241AC">
            <w:pPr>
              <w:tabs>
                <w:tab w:val="left" w:pos="-720"/>
              </w:tabs>
              <w:suppressAutoHyphens/>
              <w:jc w:val="center"/>
              <w:rPr>
                <w:b/>
                <w:spacing w:val="-2"/>
                <w:sz w:val="22"/>
                <w:lang w:val="es-ES_tradnl"/>
              </w:rPr>
            </w:pPr>
            <w:sdt>
              <w:sdtPr>
                <w:rPr>
                  <w:b/>
                  <w:spacing w:val="-2"/>
                  <w:sz w:val="20"/>
                  <w:lang w:val="es-ES_tradnl"/>
                </w:rPr>
                <w:id w:val="-7182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A2D" w:rsidRPr="00395E37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6A5D9F67" w14:textId="40025DA9" w:rsidR="00F01A2D" w:rsidRPr="00971C78" w:rsidRDefault="00F01A2D" w:rsidP="00F01A2D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971C78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971C78">
        <w:rPr>
          <w:color w:val="326195"/>
          <w:spacing w:val="-2"/>
          <w:sz w:val="18"/>
          <w:szCs w:val="18"/>
          <w:lang w:val="es-ES_tradnl"/>
        </w:rPr>
        <w:t>Repetir cuantas tablas sean necesarias</w:t>
      </w:r>
    </w:p>
    <w:p w14:paraId="5DD15C3C" w14:textId="77777777" w:rsidR="00263268" w:rsidRDefault="00263268" w:rsidP="00580726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0417CDE4" w14:textId="42234315" w:rsidR="00580726" w:rsidRPr="000079CF" w:rsidRDefault="00580726" w:rsidP="00580726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</w:t>
      </w:r>
      <w:r w:rsidR="009B724C" w:rsidRPr="000079CF">
        <w:rPr>
          <w:color w:val="326195"/>
          <w:spacing w:val="-2"/>
          <w:sz w:val="18"/>
          <w:szCs w:val="22"/>
          <w:lang w:val="es-ES_tradnl"/>
        </w:rPr>
        <w:t>5</w:t>
      </w:r>
      <w:r w:rsidRPr="000079CF">
        <w:rPr>
          <w:color w:val="326195"/>
          <w:spacing w:val="-2"/>
          <w:sz w:val="18"/>
          <w:szCs w:val="22"/>
          <w:lang w:val="es-ES_tradnl"/>
        </w:rPr>
        <w:t>:</w:t>
      </w:r>
    </w:p>
    <w:p w14:paraId="204260E6" w14:textId="513A33DA" w:rsidR="00580726" w:rsidRPr="000079CF" w:rsidRDefault="00580726" w:rsidP="00580726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64" w:lineRule="auto"/>
        <w:ind w:left="426" w:right="-58" w:hanging="142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Justificantes de las publicaciones</w:t>
      </w:r>
      <w:r w:rsidR="001C4A05" w:rsidRPr="000079CF">
        <w:rPr>
          <w:color w:val="326195"/>
          <w:spacing w:val="-2"/>
          <w:sz w:val="18"/>
          <w:lang w:val="es-ES_tradnl"/>
        </w:rPr>
        <w:t xml:space="preserve"> (no será necesario presentar justificantes si se indica el DOI)</w:t>
      </w:r>
    </w:p>
    <w:p w14:paraId="39A76D2A" w14:textId="77777777" w:rsidR="004C555B" w:rsidRDefault="004C555B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23119334" w14:textId="77777777" w:rsidR="007443B3" w:rsidRDefault="007443B3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4A9F6D76" w14:textId="2BE4EB35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08201950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9B724C" w:rsidRPr="00395E37" w14:paraId="5DDA0296" w14:textId="77777777" w:rsidTr="007241AC">
        <w:trPr>
          <w:trHeight w:val="454"/>
        </w:trPr>
        <w:tc>
          <w:tcPr>
            <w:tcW w:w="9781" w:type="dxa"/>
            <w:vAlign w:val="center"/>
          </w:tcPr>
          <w:p w14:paraId="064D4844" w14:textId="430230AC" w:rsidR="009B724C" w:rsidRPr="000079CF" w:rsidRDefault="009B724C" w:rsidP="009B724C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A.6 </w:t>
            </w:r>
            <w:r w:rsidR="00263268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Investigadores Invitados</w:t>
            </w:r>
          </w:p>
        </w:tc>
      </w:tr>
    </w:tbl>
    <w:p w14:paraId="5C07972E" w14:textId="77777777" w:rsidR="00263268" w:rsidRDefault="00263268" w:rsidP="007241AC">
      <w:pPr>
        <w:tabs>
          <w:tab w:val="left" w:pos="-720"/>
        </w:tabs>
        <w:suppressAutoHyphens/>
        <w:jc w:val="both"/>
        <w:rPr>
          <w:b/>
          <w:spacing w:val="-2"/>
          <w:sz w:val="18"/>
          <w:szCs w:val="18"/>
          <w:vertAlign w:val="superscript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032"/>
      </w:tblGrid>
      <w:tr w:rsidR="00263268" w:rsidRPr="00395E37" w14:paraId="2DD5459B" w14:textId="77777777" w:rsidTr="0048789F">
        <w:trPr>
          <w:trHeight w:val="454"/>
        </w:trPr>
        <w:tc>
          <w:tcPr>
            <w:tcW w:w="9781" w:type="dxa"/>
            <w:gridSpan w:val="2"/>
            <w:vAlign w:val="center"/>
          </w:tcPr>
          <w:p w14:paraId="2770CF81" w14:textId="28649DB1" w:rsidR="00263268" w:rsidRPr="000079CF" w:rsidRDefault="00263268" w:rsidP="0048789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Investigador/a invitado</w:t>
            </w:r>
            <w:r w:rsidR="00D11322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/a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 xml:space="preserve"> 1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0079CF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(debe ser doctor/a y estar en el equipo colaborador)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263268" w:rsidRPr="00395E37" w14:paraId="3BA70A34" w14:textId="77777777" w:rsidTr="0048789F">
        <w:trPr>
          <w:trHeight w:val="454"/>
        </w:trPr>
        <w:tc>
          <w:tcPr>
            <w:tcW w:w="9781" w:type="dxa"/>
            <w:gridSpan w:val="2"/>
            <w:vAlign w:val="center"/>
          </w:tcPr>
          <w:p w14:paraId="69DC188F" w14:textId="53620BB8" w:rsidR="00263268" w:rsidRPr="00971C78" w:rsidRDefault="00263268" w:rsidP="0048789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Apellidos y Nombre: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268" w:rsidRPr="004C555B" w14:paraId="20BD0348" w14:textId="77777777" w:rsidTr="0048789F">
        <w:trPr>
          <w:trHeight w:val="454"/>
        </w:trPr>
        <w:tc>
          <w:tcPr>
            <w:tcW w:w="9781" w:type="dxa"/>
            <w:gridSpan w:val="2"/>
            <w:vAlign w:val="center"/>
          </w:tcPr>
          <w:p w14:paraId="123F4815" w14:textId="73686490" w:rsidR="00263268" w:rsidRPr="00971C78" w:rsidRDefault="00263268" w:rsidP="0048789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Categoría Profesional: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268" w:rsidRPr="004C555B" w14:paraId="6C2A58E6" w14:textId="77777777" w:rsidTr="0048789F">
        <w:trPr>
          <w:trHeight w:val="454"/>
        </w:trPr>
        <w:tc>
          <w:tcPr>
            <w:tcW w:w="9781" w:type="dxa"/>
            <w:gridSpan w:val="2"/>
            <w:vAlign w:val="center"/>
          </w:tcPr>
          <w:p w14:paraId="0E3396BC" w14:textId="06E6D689" w:rsidR="00263268" w:rsidRPr="00971C78" w:rsidRDefault="00263268" w:rsidP="0048789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Centro de procedencia: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268" w:rsidRPr="004C555B" w14:paraId="48184328" w14:textId="77777777" w:rsidTr="0048789F">
        <w:trPr>
          <w:trHeight w:val="454"/>
        </w:trPr>
        <w:tc>
          <w:tcPr>
            <w:tcW w:w="4749" w:type="dxa"/>
            <w:vAlign w:val="center"/>
          </w:tcPr>
          <w:p w14:paraId="2FA16F02" w14:textId="60C100BD" w:rsidR="00263268" w:rsidRPr="00971C78" w:rsidRDefault="00263268" w:rsidP="0048789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Ciudad: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5F2C7884" w14:textId="67462AA0" w:rsidR="00263268" w:rsidRPr="00971C78" w:rsidRDefault="00263268" w:rsidP="0048789F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País: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263268" w:rsidRPr="004C555B" w14:paraId="6E611DE9" w14:textId="77777777" w:rsidTr="0048789F">
        <w:trPr>
          <w:trHeight w:val="454"/>
        </w:trPr>
        <w:tc>
          <w:tcPr>
            <w:tcW w:w="4749" w:type="dxa"/>
            <w:vAlign w:val="center"/>
          </w:tcPr>
          <w:p w14:paraId="65D54240" w14:textId="4F19E700" w:rsidR="00263268" w:rsidRPr="00971C78" w:rsidRDefault="00263268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Inicio de la estancia: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415B8098" w14:textId="2FBFD6D3" w:rsidR="00263268" w:rsidRPr="00971C78" w:rsidRDefault="00263268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Fin de la estancia: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</w:tbl>
    <w:p w14:paraId="5682D42F" w14:textId="2A3F9A4D" w:rsidR="007241AC" w:rsidRPr="00971C78" w:rsidRDefault="007241AC" w:rsidP="007241AC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971C78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971C78">
        <w:rPr>
          <w:color w:val="326195"/>
          <w:spacing w:val="-2"/>
          <w:sz w:val="18"/>
          <w:szCs w:val="18"/>
          <w:lang w:val="es-ES_tradnl"/>
        </w:rPr>
        <w:t>Repetir cuantas tablas sean necesarias (Para cada proyecto solo se podrá financiar una única estancia, excepto que puedan ser atendidos el resto de los proyectos)</w:t>
      </w:r>
    </w:p>
    <w:p w14:paraId="67444BF7" w14:textId="77777777" w:rsidR="00263268" w:rsidRDefault="00263268" w:rsidP="009B724C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4BD276DD" w14:textId="6C9D3D44" w:rsidR="009B724C" w:rsidRPr="000079CF" w:rsidRDefault="009B724C" w:rsidP="009B724C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A.6:</w:t>
      </w:r>
    </w:p>
    <w:p w14:paraId="4E1372B6" w14:textId="644BF671" w:rsidR="009B724C" w:rsidRPr="000079CF" w:rsidRDefault="009B724C" w:rsidP="009B724C">
      <w:pPr>
        <w:pStyle w:val="Prrafodelista"/>
        <w:numPr>
          <w:ilvl w:val="0"/>
          <w:numId w:val="7"/>
        </w:numPr>
        <w:tabs>
          <w:tab w:val="left" w:pos="-720"/>
        </w:tabs>
        <w:suppressAutoHyphens/>
        <w:spacing w:line="264" w:lineRule="auto"/>
        <w:ind w:left="567" w:right="-58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CV abreviado del/de la investigador/a</w:t>
      </w:r>
    </w:p>
    <w:p w14:paraId="37109C74" w14:textId="77777777" w:rsidR="00A44A48" w:rsidRDefault="00A44A48" w:rsidP="00A44A48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lang w:val="es-ES_tradnl"/>
        </w:rPr>
      </w:pPr>
    </w:p>
    <w:p w14:paraId="1C681F2B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1807415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7F24411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7759CE3" w14:textId="77777777" w:rsidR="007241AC" w:rsidRDefault="007241A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6107759" w14:textId="77777777" w:rsidR="007241AC" w:rsidRDefault="007241A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0BF64BA" w14:textId="77777777" w:rsidR="007241AC" w:rsidRDefault="007241A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54F0B729" w14:textId="5277C95C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5874AA35" w14:textId="77777777" w:rsidR="007241AC" w:rsidRDefault="007241AC" w:rsidP="007241AC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7241AC" w:rsidRPr="00395E37" w14:paraId="3761AA7E" w14:textId="77777777" w:rsidTr="007241AC">
        <w:trPr>
          <w:trHeight w:val="454"/>
        </w:trPr>
        <w:tc>
          <w:tcPr>
            <w:tcW w:w="9781" w:type="dxa"/>
            <w:vAlign w:val="center"/>
          </w:tcPr>
          <w:p w14:paraId="31AF9130" w14:textId="08A71F49" w:rsidR="007241AC" w:rsidRPr="000079CF" w:rsidRDefault="007241AC" w:rsidP="007241AC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A.7 </w:t>
            </w:r>
            <w:r w:rsidR="00263268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Estancias Posdoctorales en </w:t>
            </w:r>
            <w:r w:rsidR="000E3545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o</w:t>
            </w:r>
            <w:r w:rsidR="00263268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tros Centros de Investigación</w:t>
            </w:r>
          </w:p>
        </w:tc>
      </w:tr>
    </w:tbl>
    <w:p w14:paraId="03BBA74C" w14:textId="77777777" w:rsidR="001F374E" w:rsidRDefault="001F374E" w:rsidP="007241AC">
      <w:pPr>
        <w:tabs>
          <w:tab w:val="left" w:pos="-720"/>
        </w:tabs>
        <w:suppressAutoHyphens/>
        <w:jc w:val="both"/>
        <w:rPr>
          <w:b/>
          <w:spacing w:val="-2"/>
          <w:sz w:val="18"/>
          <w:szCs w:val="18"/>
          <w:vertAlign w:val="superscript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032"/>
      </w:tblGrid>
      <w:tr w:rsidR="001F374E" w:rsidRPr="00395E37" w14:paraId="67A7B092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3BCAA1A3" w14:textId="03A645CA" w:rsidR="001F374E" w:rsidRPr="000079C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Investigador/a doctor/a</w:t>
            </w:r>
            <w:r w:rsidR="003874DE"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 xml:space="preserve"> 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que realiza la estancia</w:t>
            </w:r>
            <w:r w:rsidR="003874DE"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 xml:space="preserve"> 1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0079CF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(debe ser doctor/a y estar en el equipo investigador o colaborador)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 </w:t>
            </w:r>
          </w:p>
        </w:tc>
      </w:tr>
      <w:tr w:rsidR="001F374E" w:rsidRPr="00395E37" w14:paraId="213A464C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272DC062" w14:textId="09DE1F69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Apellidos y Nombre: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395E37" w14:paraId="5D924430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53A78B27" w14:textId="2967A61C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Antigüedad UAL </w:t>
            </w:r>
            <w:r w:rsidRPr="00971C78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(mínimo 6 meses como doctor contratado en la UAL)</w:t>
            </w: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1CB36575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4F4ECA4A" w14:textId="085C4509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Centro de destino: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114FB3E8" w14:textId="77777777" w:rsidTr="000C28BB">
        <w:trPr>
          <w:trHeight w:val="454"/>
        </w:trPr>
        <w:tc>
          <w:tcPr>
            <w:tcW w:w="4749" w:type="dxa"/>
            <w:vAlign w:val="center"/>
          </w:tcPr>
          <w:p w14:paraId="2947F48D" w14:textId="56D11AF9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Ciudad: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487D7DCB" w14:textId="2F049ED8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País: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44ED12ED" w14:textId="77777777" w:rsidTr="000C28BB">
        <w:trPr>
          <w:trHeight w:val="454"/>
        </w:trPr>
        <w:tc>
          <w:tcPr>
            <w:tcW w:w="4749" w:type="dxa"/>
            <w:vAlign w:val="center"/>
          </w:tcPr>
          <w:p w14:paraId="39B598FC" w14:textId="6DA11EBD" w:rsidR="001F374E" w:rsidRPr="00971C78" w:rsidRDefault="001F374E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Inicio de la estancia: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06BABCE3" w14:textId="59251A71" w:rsidR="001F374E" w:rsidRPr="00971C78" w:rsidRDefault="001F374E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Fin de la estancia: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</w:tbl>
    <w:p w14:paraId="31ED72D1" w14:textId="6509E35F" w:rsidR="007241AC" w:rsidRPr="00971C78" w:rsidRDefault="007241AC" w:rsidP="007241AC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971C78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971C78">
        <w:rPr>
          <w:color w:val="326195"/>
          <w:spacing w:val="-2"/>
          <w:sz w:val="18"/>
          <w:szCs w:val="18"/>
          <w:lang w:val="es-ES_tradnl"/>
        </w:rPr>
        <w:t>Repetir cuantas tablas sean necesarias (Para cada proyecto solo se podrá financiar una única estancia por persona)</w:t>
      </w:r>
    </w:p>
    <w:p w14:paraId="2F15A665" w14:textId="77777777" w:rsidR="00263268" w:rsidRDefault="00263268" w:rsidP="007241AC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7D5A92C4" w14:textId="40AC5A6C" w:rsidR="007241AC" w:rsidRPr="000079CF" w:rsidRDefault="007241AC" w:rsidP="007241AC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A.7:</w:t>
      </w:r>
    </w:p>
    <w:p w14:paraId="6F6EDCEE" w14:textId="7FA555AC" w:rsidR="00A95595" w:rsidRPr="000079CF" w:rsidRDefault="007241AC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CV abreviado del/de la investigador/</w:t>
      </w:r>
      <w:r w:rsidR="00A95595" w:rsidRPr="000079CF">
        <w:rPr>
          <w:color w:val="326195"/>
          <w:spacing w:val="-2"/>
          <w:sz w:val="18"/>
          <w:lang w:val="es-ES_tradnl"/>
        </w:rPr>
        <w:t>a que va a realizar la estancia</w:t>
      </w:r>
    </w:p>
    <w:p w14:paraId="17A20759" w14:textId="04D49CE7" w:rsidR="00A95595" w:rsidRPr="000079CF" w:rsidRDefault="007241AC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Carta de Invitación del Centro receptor en la que se refleje brevemente los objetivos de la estancia, en relación con el proyecto, y las fechas de su realización. Se deberá destacar la producción científica derivada de la estancia que se espera lograr</w:t>
      </w:r>
    </w:p>
    <w:p w14:paraId="5DED35AD" w14:textId="6B93EF4E" w:rsidR="00A95595" w:rsidRPr="000079CF" w:rsidRDefault="007241AC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Autorización de la Comisión de Servicios firmada electrónicamente (impreso número 02 del Servicio de Gestión Económica), en la que se incluirán los días del viaje de ida y vuelta</w:t>
      </w:r>
    </w:p>
    <w:p w14:paraId="7C25CF31" w14:textId="255075AE" w:rsidR="00A95595" w:rsidRPr="000079CF" w:rsidRDefault="007241AC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Para estancias superiores a 3 meses, acuerdo del Consejo de Gobierno donde se autorizó la realización de la estancia</w:t>
      </w:r>
    </w:p>
    <w:p w14:paraId="75797A41" w14:textId="1ABF4EE2" w:rsidR="00A95595" w:rsidRPr="000079CF" w:rsidRDefault="007241AC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Para estancias iguales o inferiores a 3 meses, licencia del Vicerrectorado de Planificación Estratégica y Profesorado</w:t>
      </w:r>
    </w:p>
    <w:p w14:paraId="5B35ED10" w14:textId="3841F032" w:rsidR="00A95595" w:rsidRPr="000079CF" w:rsidRDefault="007241AC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El personal posdoctoral contratado con cargo a créditos de investigación tendrá que presentar la autorización del Vicerrector de Investigación e Innovación en impreso normalizado, en sustitución de la documentación indicada en los puntos anteriores</w:t>
      </w:r>
      <w:r w:rsidR="00A95595" w:rsidRPr="000079CF">
        <w:rPr>
          <w:color w:val="326195"/>
          <w:spacing w:val="-2"/>
          <w:sz w:val="18"/>
          <w:lang w:val="es-ES_tradnl"/>
        </w:rPr>
        <w:t xml:space="preserve"> (ver convocatoria)</w:t>
      </w:r>
    </w:p>
    <w:p w14:paraId="248F81A9" w14:textId="54A87B90" w:rsidR="007241AC" w:rsidRPr="000079CF" w:rsidRDefault="007241AC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Breve CV del/de la investigador/a o equipo de investigación del centro en el que</w:t>
      </w:r>
      <w:r w:rsidR="00A95595" w:rsidRPr="000079CF">
        <w:rPr>
          <w:color w:val="326195"/>
          <w:spacing w:val="-2"/>
          <w:sz w:val="18"/>
          <w:lang w:val="es-ES_tradnl"/>
        </w:rPr>
        <w:t xml:space="preserve"> se vaya a realizar la estancia</w:t>
      </w:r>
    </w:p>
    <w:p w14:paraId="4429EC02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74FEC89" w14:textId="0EB2A0A7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75C9E1A2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A95595" w:rsidRPr="00395E37" w14:paraId="1EA028DB" w14:textId="77777777" w:rsidTr="000C28BB">
        <w:trPr>
          <w:trHeight w:val="454"/>
        </w:trPr>
        <w:tc>
          <w:tcPr>
            <w:tcW w:w="9781" w:type="dxa"/>
            <w:vAlign w:val="center"/>
          </w:tcPr>
          <w:p w14:paraId="2A3A6E24" w14:textId="47B45C4F" w:rsidR="00A95595" w:rsidRPr="000079CF" w:rsidRDefault="00A95595" w:rsidP="000C28BB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A.8 </w:t>
            </w:r>
            <w:r w:rsidR="003874DE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Estancias para la Obtención de la Mención Internacional en el Título de Doctor</w:t>
            </w:r>
          </w:p>
        </w:tc>
      </w:tr>
    </w:tbl>
    <w:p w14:paraId="5A68964A" w14:textId="77777777" w:rsidR="001F374E" w:rsidRDefault="001F374E" w:rsidP="00A95595">
      <w:pPr>
        <w:tabs>
          <w:tab w:val="left" w:pos="-720"/>
        </w:tabs>
        <w:suppressAutoHyphens/>
        <w:jc w:val="both"/>
        <w:rPr>
          <w:b/>
          <w:spacing w:val="-2"/>
          <w:sz w:val="18"/>
          <w:szCs w:val="18"/>
          <w:vertAlign w:val="superscript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5032"/>
      </w:tblGrid>
      <w:tr w:rsidR="001F374E" w:rsidRPr="00395E37" w14:paraId="59327A1D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712FFE0F" w14:textId="61EC8BA8" w:rsidR="001F374E" w:rsidRPr="000079C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Investigador/a no doctor/a que realiza la estancia</w:t>
            </w:r>
            <w:r w:rsidR="003874DE"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 xml:space="preserve"> 1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0079CF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(debe estar en el equipo colaborador)</w:t>
            </w:r>
          </w:p>
        </w:tc>
      </w:tr>
      <w:tr w:rsidR="001F374E" w:rsidRPr="00395E37" w14:paraId="4F6BF4B4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00837D56" w14:textId="5F4E9CE2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Apellidos y Nombre: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395E37" w14:paraId="7D4469E0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7B977A86" w14:textId="65E570D4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Antigüedad UAL </w:t>
            </w:r>
            <w:r w:rsidRPr="00971C78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(mínimo 6 meses como contratado/a predoctoral o contratado/a no doctor/a en la UAL)</w:t>
            </w: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181F99E5" w14:textId="77777777" w:rsidTr="000C28BB">
        <w:trPr>
          <w:trHeight w:val="454"/>
        </w:trPr>
        <w:tc>
          <w:tcPr>
            <w:tcW w:w="9781" w:type="dxa"/>
            <w:gridSpan w:val="2"/>
            <w:vAlign w:val="center"/>
          </w:tcPr>
          <w:p w14:paraId="449EB8AD" w14:textId="2E264FFB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Centro de destino: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3AC0C810" w14:textId="77777777" w:rsidTr="000C28BB">
        <w:trPr>
          <w:trHeight w:val="454"/>
        </w:trPr>
        <w:tc>
          <w:tcPr>
            <w:tcW w:w="4749" w:type="dxa"/>
            <w:vAlign w:val="center"/>
          </w:tcPr>
          <w:p w14:paraId="0F5F9FE4" w14:textId="0ED7174B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Ciudad: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62859C0F" w14:textId="6CA55A2E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País: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24187D8D" w14:textId="77777777" w:rsidTr="000C28BB">
        <w:trPr>
          <w:trHeight w:val="454"/>
        </w:trPr>
        <w:tc>
          <w:tcPr>
            <w:tcW w:w="4749" w:type="dxa"/>
            <w:vAlign w:val="center"/>
          </w:tcPr>
          <w:p w14:paraId="10C7D4C6" w14:textId="54C0CC0B" w:rsidR="001F374E" w:rsidRPr="00971C78" w:rsidRDefault="001F374E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Inicio de la estancia: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vAlign w:val="center"/>
          </w:tcPr>
          <w:p w14:paraId="5D3A63EE" w14:textId="3FC45331" w:rsidR="001F374E" w:rsidRPr="00971C78" w:rsidRDefault="001F374E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Fin de la estancia: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</w:tbl>
    <w:p w14:paraId="7754C810" w14:textId="0CDA1485" w:rsidR="00A95595" w:rsidRPr="00971C78" w:rsidRDefault="00A95595" w:rsidP="00A95595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971C78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971C78">
        <w:rPr>
          <w:color w:val="326195"/>
          <w:spacing w:val="-2"/>
          <w:sz w:val="18"/>
          <w:szCs w:val="18"/>
          <w:lang w:val="es-ES_tradnl"/>
        </w:rPr>
        <w:t xml:space="preserve">Repetir cuantas tablas sean necesarias (Para cada proyecto solo se podrá financiar una única estancia </w:t>
      </w:r>
      <w:r w:rsidR="00DE003D" w:rsidRPr="00971C78">
        <w:rPr>
          <w:color w:val="326195"/>
          <w:spacing w:val="-2"/>
          <w:sz w:val="18"/>
          <w:szCs w:val="18"/>
          <w:lang w:val="es-ES_tradnl"/>
        </w:rPr>
        <w:t xml:space="preserve">de 3 meses </w:t>
      </w:r>
      <w:r w:rsidRPr="00971C78">
        <w:rPr>
          <w:color w:val="326195"/>
          <w:spacing w:val="-2"/>
          <w:sz w:val="18"/>
          <w:szCs w:val="18"/>
          <w:lang w:val="es-ES_tradnl"/>
        </w:rPr>
        <w:t>por persona</w:t>
      </w:r>
      <w:r w:rsidR="00DE003D" w:rsidRPr="00971C78">
        <w:rPr>
          <w:color w:val="326195"/>
          <w:spacing w:val="-2"/>
          <w:sz w:val="18"/>
          <w:szCs w:val="18"/>
          <w:lang w:val="es-ES_tradnl"/>
        </w:rPr>
        <w:t>, pudiendo dividirla en dos periodos en el mismo centro</w:t>
      </w:r>
      <w:r w:rsidRPr="00971C78">
        <w:rPr>
          <w:color w:val="326195"/>
          <w:spacing w:val="-2"/>
          <w:sz w:val="18"/>
          <w:szCs w:val="18"/>
          <w:lang w:val="es-ES_tradnl"/>
        </w:rPr>
        <w:t>)</w:t>
      </w:r>
    </w:p>
    <w:p w14:paraId="45FDBBB4" w14:textId="77777777" w:rsidR="006B729C" w:rsidRDefault="006B729C" w:rsidP="00A95595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0A8BF538" w14:textId="2A8B886E" w:rsidR="00A95595" w:rsidRPr="000079CF" w:rsidRDefault="00A95595" w:rsidP="00A95595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A.8:</w:t>
      </w:r>
    </w:p>
    <w:p w14:paraId="1F60D8C9" w14:textId="77777777" w:rsidR="00A95595" w:rsidRPr="000079CF" w:rsidRDefault="00A95595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CV abreviado del/de la investigador/a que va a realizar la estancia</w:t>
      </w:r>
    </w:p>
    <w:p w14:paraId="65BBECDD" w14:textId="5E993580" w:rsidR="00A95595" w:rsidRPr="000079CF" w:rsidRDefault="00A95595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Carta de Invitación del Centro receptor en la que se refleje brevemente los objetivos de la estancia, en relación con el proyecto, y las fechas de su realización</w:t>
      </w:r>
    </w:p>
    <w:p w14:paraId="15D13933" w14:textId="36A668CF" w:rsidR="00A95595" w:rsidRPr="000079CF" w:rsidRDefault="00A95595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Autorización de la Comisión de Servicios firmada electrónicamente (impreso número 02 del Servicio de Gestión Económica), en la que se incluirán los días del viaje de ida y vuelta</w:t>
      </w:r>
    </w:p>
    <w:p w14:paraId="757179DE" w14:textId="290FA9F6" w:rsidR="00A95595" w:rsidRPr="000079CF" w:rsidRDefault="00A95595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Autorización del Vicerrector de Investigación e Innovación en impreso normalizado</w:t>
      </w:r>
    </w:p>
    <w:p w14:paraId="7031F525" w14:textId="58F81742" w:rsidR="009B724C" w:rsidRPr="000079CF" w:rsidRDefault="00A95595" w:rsidP="00A95595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Breve CV del/de la investigador/a o equipo de investigación del centro en el que se vaya a realizar la estancia</w:t>
      </w:r>
    </w:p>
    <w:p w14:paraId="4796812E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73E69B8C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70EA41E4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5EEC7BB" w14:textId="5CE2022E" w:rsidR="004B47AD" w:rsidRDefault="004B47AD">
      <w:pPr>
        <w:widowControl/>
        <w:rPr>
          <w:b/>
          <w:color w:val="FF0000"/>
          <w:spacing w:val="-2"/>
          <w:sz w:val="22"/>
          <w:szCs w:val="22"/>
          <w:lang w:val="es-ES_tradnl"/>
        </w:rPr>
      </w:pPr>
      <w:r>
        <w:rPr>
          <w:b/>
          <w:color w:val="FF0000"/>
          <w:spacing w:val="-2"/>
          <w:sz w:val="22"/>
          <w:szCs w:val="22"/>
          <w:lang w:val="es-ES_tradnl"/>
        </w:rPr>
        <w:br w:type="page"/>
      </w:r>
    </w:p>
    <w:p w14:paraId="657A8224" w14:textId="77777777" w:rsidR="009B724C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1F374E" w:rsidRPr="00395E37" w14:paraId="2BBD508C" w14:textId="77777777" w:rsidTr="000C28BB">
        <w:trPr>
          <w:trHeight w:val="454"/>
        </w:trPr>
        <w:tc>
          <w:tcPr>
            <w:tcW w:w="9781" w:type="dxa"/>
            <w:vAlign w:val="center"/>
          </w:tcPr>
          <w:p w14:paraId="29513725" w14:textId="7CD0B3AD" w:rsidR="001F374E" w:rsidRPr="000079CF" w:rsidRDefault="001F374E" w:rsidP="000C28BB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A.9 </w:t>
            </w:r>
            <w:r w:rsidR="006B729C" w:rsidRPr="000079CF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Participación en Congresos Internacionales</w:t>
            </w:r>
          </w:p>
        </w:tc>
      </w:tr>
    </w:tbl>
    <w:p w14:paraId="1E2DB8BC" w14:textId="77777777" w:rsidR="001F374E" w:rsidRDefault="001F374E" w:rsidP="001F374E">
      <w:pPr>
        <w:tabs>
          <w:tab w:val="left" w:pos="-720"/>
        </w:tabs>
        <w:suppressAutoHyphens/>
        <w:jc w:val="both"/>
        <w:rPr>
          <w:b/>
          <w:spacing w:val="-2"/>
          <w:sz w:val="18"/>
          <w:szCs w:val="18"/>
          <w:vertAlign w:val="superscript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38"/>
        <w:gridCol w:w="2197"/>
        <w:gridCol w:w="2835"/>
      </w:tblGrid>
      <w:tr w:rsidR="001F374E" w:rsidRPr="00395E37" w14:paraId="73D75319" w14:textId="77777777" w:rsidTr="00A14BE7">
        <w:trPr>
          <w:trHeight w:val="454"/>
        </w:trPr>
        <w:tc>
          <w:tcPr>
            <w:tcW w:w="9781" w:type="dxa"/>
            <w:gridSpan w:val="4"/>
            <w:vAlign w:val="center"/>
          </w:tcPr>
          <w:p w14:paraId="26505B9D" w14:textId="5AE0C3A7" w:rsidR="001F374E" w:rsidRPr="000079CF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>Investigador/a que asiste al congreso</w:t>
            </w:r>
            <w:r w:rsidR="00682CC3"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 xml:space="preserve"> internacional</w:t>
            </w:r>
            <w:r w:rsidR="006B729C" w:rsidRPr="000079CF">
              <w:rPr>
                <w:rFonts w:cstheme="minorHAnsi"/>
                <w:color w:val="326195"/>
                <w:spacing w:val="-2"/>
                <w:sz w:val="22"/>
                <w:szCs w:val="22"/>
                <w:u w:val="single"/>
                <w:lang w:val="es-ES_tradnl"/>
              </w:rPr>
              <w:t xml:space="preserve"> 1</w:t>
            </w:r>
            <w:r w:rsidRPr="000079CF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0079CF">
              <w:rPr>
                <w:rFonts w:cstheme="minorHAnsi"/>
                <w:color w:val="326195"/>
                <w:spacing w:val="-2"/>
                <w:sz w:val="18"/>
                <w:szCs w:val="22"/>
                <w:lang w:val="es-ES_tradnl"/>
              </w:rPr>
              <w:t>(debe estar en el equipo colaborador; solo ponencias invitadas, comunicaciones orales o presidencias de mesas redondas o sesiones)</w:t>
            </w:r>
          </w:p>
        </w:tc>
      </w:tr>
      <w:tr w:rsidR="001F374E" w:rsidRPr="00395E37" w14:paraId="4614EDE2" w14:textId="77777777" w:rsidTr="00A14BE7">
        <w:trPr>
          <w:trHeight w:val="454"/>
        </w:trPr>
        <w:tc>
          <w:tcPr>
            <w:tcW w:w="9781" w:type="dxa"/>
            <w:gridSpan w:val="4"/>
            <w:vAlign w:val="center"/>
          </w:tcPr>
          <w:p w14:paraId="269BE7B6" w14:textId="1E8190EC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Apellidos y Nombre: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395E37" w14:paraId="38838AA9" w14:textId="77777777" w:rsidTr="00A14BE7">
        <w:trPr>
          <w:trHeight w:val="454"/>
        </w:trPr>
        <w:tc>
          <w:tcPr>
            <w:tcW w:w="9781" w:type="dxa"/>
            <w:gridSpan w:val="4"/>
            <w:vAlign w:val="center"/>
          </w:tcPr>
          <w:p w14:paraId="2BF6DCDB" w14:textId="6BA16B19" w:rsidR="001F374E" w:rsidRPr="00971C78" w:rsidRDefault="001F374E" w:rsidP="001F374E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Antigüedad UAL </w:t>
            </w:r>
            <w:r w:rsidRPr="00971C78">
              <w:rPr>
                <w:rFonts w:cstheme="minorHAnsi"/>
                <w:color w:val="326195"/>
                <w:spacing w:val="-2"/>
                <w:sz w:val="16"/>
                <w:szCs w:val="22"/>
                <w:lang w:val="es-ES_tradnl"/>
              </w:rPr>
              <w:t>(mínimo 1 año para contratados/as con cargo a créditos de investigación a tiempo completo)</w:t>
            </w: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1444688D" w14:textId="77777777" w:rsidTr="00A14BE7">
        <w:trPr>
          <w:trHeight w:val="454"/>
        </w:trPr>
        <w:tc>
          <w:tcPr>
            <w:tcW w:w="9781" w:type="dxa"/>
            <w:gridSpan w:val="4"/>
            <w:vAlign w:val="center"/>
          </w:tcPr>
          <w:p w14:paraId="296B4BB7" w14:textId="2A969538" w:rsidR="001F374E" w:rsidRPr="00971C78" w:rsidRDefault="00682CC3" w:rsidP="00682CC3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Nombre del congreso internacional</w:t>
            </w:r>
            <w:r w:rsidR="001F374E"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0BC99858" w14:textId="77777777" w:rsidTr="00A14BE7">
        <w:trPr>
          <w:trHeight w:val="454"/>
        </w:trPr>
        <w:tc>
          <w:tcPr>
            <w:tcW w:w="4749" w:type="dxa"/>
            <w:gridSpan w:val="2"/>
            <w:vAlign w:val="center"/>
          </w:tcPr>
          <w:p w14:paraId="1F6B9E20" w14:textId="6DE757FD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Ciudad: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gridSpan w:val="2"/>
            <w:vAlign w:val="center"/>
          </w:tcPr>
          <w:p w14:paraId="7E9DEE3D" w14:textId="5F276C29" w:rsidR="001F374E" w:rsidRPr="00971C78" w:rsidRDefault="001F374E" w:rsidP="000C28B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País: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1F374E" w:rsidRPr="004C555B" w14:paraId="4F5071F1" w14:textId="77777777" w:rsidTr="00A14BE7">
        <w:trPr>
          <w:trHeight w:val="454"/>
        </w:trPr>
        <w:tc>
          <w:tcPr>
            <w:tcW w:w="4749" w:type="dxa"/>
            <w:gridSpan w:val="2"/>
            <w:vAlign w:val="center"/>
          </w:tcPr>
          <w:p w14:paraId="4FE616F3" w14:textId="0360B65D" w:rsidR="001F374E" w:rsidRPr="00971C78" w:rsidRDefault="001F374E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Inicio de</w:t>
            </w:r>
            <w:r w:rsidR="00682CC3"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l congreso</w:t>
            </w: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  <w:tc>
          <w:tcPr>
            <w:tcW w:w="5032" w:type="dxa"/>
            <w:gridSpan w:val="2"/>
            <w:vAlign w:val="center"/>
          </w:tcPr>
          <w:p w14:paraId="490B3DD8" w14:textId="3040C4A2" w:rsidR="001F374E" w:rsidRPr="00971C78" w:rsidRDefault="001F374E" w:rsidP="00053D9B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F</w:t>
            </w:r>
            <w:r w:rsidR="00682CC3"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in del congreso</w:t>
            </w: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:</w:t>
            </w:r>
            <w:r w:rsidR="00971C78">
              <w:rPr>
                <w:rFonts w:cstheme="minorHAnsi"/>
                <w:spacing w:val="-3"/>
                <w:sz w:val="20"/>
                <w:lang w:val="es-ES_tradnl"/>
              </w:rPr>
              <w:t xml:space="preserve"> </w:t>
            </w:r>
          </w:p>
        </w:tc>
      </w:tr>
      <w:tr w:rsidR="00A14BE7" w:rsidRPr="004C555B" w14:paraId="494B916A" w14:textId="77777777" w:rsidTr="00A14BE7">
        <w:trPr>
          <w:trHeight w:val="454"/>
        </w:trPr>
        <w:tc>
          <w:tcPr>
            <w:tcW w:w="4111" w:type="dxa"/>
            <w:vAlign w:val="center"/>
          </w:tcPr>
          <w:p w14:paraId="40F86647" w14:textId="2DA9C762" w:rsidR="00A14BE7" w:rsidRDefault="00A14BE7" w:rsidP="00682CC3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971C78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>Tipo de ponencia/comunicación oral:</w:t>
            </w:r>
          </w:p>
        </w:tc>
        <w:tc>
          <w:tcPr>
            <w:tcW w:w="2835" w:type="dxa"/>
            <w:gridSpan w:val="2"/>
            <w:vAlign w:val="center"/>
          </w:tcPr>
          <w:p w14:paraId="6D69B05A" w14:textId="43C855FD" w:rsidR="00A14BE7" w:rsidRDefault="00A14BE7" w:rsidP="00682CC3">
            <w:pPr>
              <w:tabs>
                <w:tab w:val="left" w:pos="-720"/>
              </w:tabs>
              <w:suppressAutoHyphens/>
              <w:ind w:right="-31"/>
              <w:jc w:val="center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A14BE7">
              <w:rPr>
                <w:bCs/>
                <w:spacing w:val="-2"/>
                <w:sz w:val="20"/>
                <w:lang w:val="es-ES_tradnl"/>
              </w:rPr>
              <w:t>Invi</w:t>
            </w:r>
            <w:r>
              <w:rPr>
                <w:bCs/>
                <w:spacing w:val="-2"/>
                <w:sz w:val="20"/>
                <w:lang w:val="es-ES_tradnl"/>
              </w:rPr>
              <w:t>t</w:t>
            </w:r>
            <w:r w:rsidRPr="00A14BE7">
              <w:rPr>
                <w:bCs/>
                <w:spacing w:val="-2"/>
                <w:sz w:val="20"/>
                <w:lang w:val="es-ES_tradnl"/>
              </w:rPr>
              <w:t>ada</w:t>
            </w:r>
            <w:r>
              <w:rPr>
                <w:b/>
                <w:spacing w:val="-2"/>
                <w:sz w:val="20"/>
                <w:lang w:val="es-ES_tradnl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166168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2835" w:type="dxa"/>
            <w:vAlign w:val="center"/>
          </w:tcPr>
          <w:p w14:paraId="1726DF27" w14:textId="7F0001D2" w:rsidR="00A14BE7" w:rsidRDefault="00A14BE7" w:rsidP="00682CC3">
            <w:pPr>
              <w:tabs>
                <w:tab w:val="left" w:pos="-720"/>
              </w:tabs>
              <w:suppressAutoHyphens/>
              <w:ind w:right="-31"/>
              <w:jc w:val="center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No invitada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94850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</w:p>
        </w:tc>
      </w:tr>
    </w:tbl>
    <w:p w14:paraId="0D872E61" w14:textId="77777777" w:rsidR="001F374E" w:rsidRPr="00971C78" w:rsidRDefault="001F374E" w:rsidP="001F374E">
      <w:pPr>
        <w:tabs>
          <w:tab w:val="left" w:pos="-720"/>
        </w:tabs>
        <w:suppressAutoHyphens/>
        <w:jc w:val="both"/>
        <w:rPr>
          <w:color w:val="326195"/>
          <w:spacing w:val="-2"/>
          <w:sz w:val="18"/>
          <w:szCs w:val="18"/>
          <w:lang w:val="es-ES_tradnl"/>
        </w:rPr>
      </w:pPr>
      <w:r w:rsidRPr="00971C78">
        <w:rPr>
          <w:b/>
          <w:color w:val="326195"/>
          <w:spacing w:val="-2"/>
          <w:sz w:val="18"/>
          <w:szCs w:val="18"/>
          <w:vertAlign w:val="superscript"/>
          <w:lang w:val="es-ES_tradnl"/>
        </w:rPr>
        <w:t xml:space="preserve">1 </w:t>
      </w:r>
      <w:r w:rsidRPr="00971C78">
        <w:rPr>
          <w:color w:val="326195"/>
          <w:spacing w:val="-2"/>
          <w:sz w:val="18"/>
          <w:szCs w:val="18"/>
          <w:lang w:val="es-ES_tradnl"/>
        </w:rPr>
        <w:t>Repetir cuantas tablas sean necesarias (Para cada proyecto solo se podrá financiar una única estancia de 3 meses por persona, pudiendo dividirla en dos periodos en el mismo centro)</w:t>
      </w:r>
    </w:p>
    <w:p w14:paraId="503B3F2F" w14:textId="77777777" w:rsidR="006C34AA" w:rsidRDefault="006C34AA" w:rsidP="001F374E">
      <w:pPr>
        <w:tabs>
          <w:tab w:val="left" w:pos="-720"/>
        </w:tabs>
        <w:suppressAutoHyphens/>
        <w:spacing w:line="264" w:lineRule="auto"/>
        <w:ind w:right="-58"/>
        <w:rPr>
          <w:color w:val="1D4F83"/>
          <w:spacing w:val="-2"/>
          <w:sz w:val="18"/>
          <w:szCs w:val="22"/>
          <w:lang w:val="es-ES_tradnl"/>
        </w:rPr>
      </w:pPr>
    </w:p>
    <w:p w14:paraId="160AE634" w14:textId="2EDC3072" w:rsidR="001F374E" w:rsidRPr="000079CF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>Documentación específica para solicitar financiación para la acción A.</w:t>
      </w:r>
      <w:r w:rsidR="00682CC3" w:rsidRPr="000079CF">
        <w:rPr>
          <w:color w:val="326195"/>
          <w:spacing w:val="-2"/>
          <w:sz w:val="18"/>
          <w:szCs w:val="22"/>
          <w:lang w:val="es-ES_tradnl"/>
        </w:rPr>
        <w:t>9</w:t>
      </w:r>
      <w:r w:rsidRPr="000079CF">
        <w:rPr>
          <w:color w:val="326195"/>
          <w:spacing w:val="-2"/>
          <w:sz w:val="18"/>
          <w:szCs w:val="22"/>
          <w:lang w:val="es-ES_tradnl"/>
        </w:rPr>
        <w:t>:</w:t>
      </w:r>
    </w:p>
    <w:p w14:paraId="0F08B087" w14:textId="40A13776" w:rsidR="001F374E" w:rsidRPr="000079CF" w:rsidRDefault="001F374E" w:rsidP="001F374E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Documento que acredite la aceptación de la ponencia oral, ponencia oral invitada y/o la presidencia de mesa redonda o sesión</w:t>
      </w:r>
    </w:p>
    <w:p w14:paraId="6A23B027" w14:textId="03D986B5" w:rsidR="00682CC3" w:rsidRPr="000079CF" w:rsidRDefault="001F374E" w:rsidP="001F374E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Copia de las páginas del libro de resúmenes o del libro de actas del congreso, en las que aparezca el listado de todos los autores que participan en el congreso</w:t>
      </w:r>
    </w:p>
    <w:p w14:paraId="7ACC7AFF" w14:textId="4B118341" w:rsidR="001F374E" w:rsidRPr="000079CF" w:rsidRDefault="001F374E" w:rsidP="001F374E">
      <w:pPr>
        <w:pStyle w:val="Prrafodelista"/>
        <w:numPr>
          <w:ilvl w:val="0"/>
          <w:numId w:val="7"/>
        </w:numPr>
        <w:ind w:left="567" w:hanging="283"/>
        <w:rPr>
          <w:color w:val="326195"/>
          <w:spacing w:val="-2"/>
          <w:sz w:val="18"/>
          <w:lang w:val="es-ES_tradnl"/>
        </w:rPr>
      </w:pPr>
      <w:r w:rsidRPr="000079CF">
        <w:rPr>
          <w:color w:val="326195"/>
          <w:spacing w:val="-2"/>
          <w:sz w:val="18"/>
          <w:lang w:val="es-ES_tradnl"/>
        </w:rPr>
        <w:t>Autorización de la Comisión de Servicios firmada electrónicamente (impreso número 02 del Servicio de Gestión Económica), en la que se incluirán los días del viaje de ida y vuelta</w:t>
      </w:r>
    </w:p>
    <w:p w14:paraId="48E97C36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404F1176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45DC0A6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5CC4E57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9E641E9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417B6D79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7238F07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A32D1BD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AA52377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C4E63F8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65E15D6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2786638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4FF64404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59C26D8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428AFAB2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68C04A6A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3F3B6D9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27BA83B7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395BD800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37A4DA5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56017E05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24C5FCF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7044172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194F8390" w14:textId="77777777" w:rsidR="001F374E" w:rsidRDefault="001F374E" w:rsidP="001F374E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p w14:paraId="7F6C78C2" w14:textId="77777777" w:rsidR="00DE003D" w:rsidRDefault="00DE003D" w:rsidP="00DE003D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22"/>
          <w:szCs w:val="22"/>
          <w:lang w:val="es-ES_tradnl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DE003D" w:rsidRPr="00395E37" w14:paraId="624D9667" w14:textId="77777777" w:rsidTr="000C28BB">
        <w:trPr>
          <w:trHeight w:val="454"/>
        </w:trPr>
        <w:tc>
          <w:tcPr>
            <w:tcW w:w="9781" w:type="dxa"/>
            <w:vAlign w:val="center"/>
          </w:tcPr>
          <w:p w14:paraId="7F61B444" w14:textId="7D253F48" w:rsidR="00DE003D" w:rsidRPr="00211100" w:rsidRDefault="00DE003D" w:rsidP="00DE003D">
            <w:pPr>
              <w:tabs>
                <w:tab w:val="left" w:pos="-720"/>
              </w:tabs>
              <w:suppressAutoHyphens/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</w:pPr>
            <w:r w:rsidRPr="00211100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 xml:space="preserve">Acción A.10 </w:t>
            </w:r>
            <w:r w:rsidR="005D6E61" w:rsidRPr="00211100">
              <w:rPr>
                <w:rFonts w:cstheme="minorHAnsi"/>
                <w:b/>
                <w:bCs/>
                <w:color w:val="326195"/>
                <w:spacing w:val="-2"/>
                <w:sz w:val="22"/>
                <w:szCs w:val="22"/>
                <w:lang w:val="es-ES_tradnl"/>
              </w:rPr>
              <w:t>Mención de excelencia al proyecto</w:t>
            </w:r>
          </w:p>
        </w:tc>
      </w:tr>
      <w:tr w:rsidR="005D6E61" w:rsidRPr="005D6E61" w14:paraId="47F9D7BF" w14:textId="77777777" w:rsidTr="000C28BB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69E31718" w14:textId="5F5B93C3" w:rsidR="005D6E61" w:rsidRPr="00211100" w:rsidRDefault="005D6E61" w:rsidP="00DE003D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spacing w:val="-2"/>
                <w:sz w:val="22"/>
                <w:szCs w:val="22"/>
                <w:lang w:val="es-ES_tradnl"/>
              </w:rPr>
            </w:pPr>
            <w:r w:rsidRPr="00211100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Mención Platino:        </w:t>
            </w:r>
            <w:r w:rsidR="00DB7132" w:rsidRPr="00211100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    </w:t>
            </w:r>
            <w:r w:rsidRPr="00211100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</w:t>
            </w:r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Sí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4800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0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          No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64238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0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</w:t>
            </w:r>
          </w:p>
        </w:tc>
      </w:tr>
      <w:tr w:rsidR="005D6E61" w:rsidRPr="005D6E61" w14:paraId="162C5EFF" w14:textId="77777777" w:rsidTr="000C28BB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vAlign w:val="center"/>
          </w:tcPr>
          <w:p w14:paraId="530C33CF" w14:textId="21C43658" w:rsidR="005D6E61" w:rsidRPr="00211100" w:rsidRDefault="005D6E61" w:rsidP="004B2473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1D4F83"/>
                <w:spacing w:val="-2"/>
                <w:sz w:val="22"/>
                <w:szCs w:val="22"/>
                <w:u w:val="single"/>
                <w:lang w:val="es-ES_tradnl"/>
              </w:rPr>
            </w:pPr>
            <w:r w:rsidRPr="00211100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Mención Diamante:         </w:t>
            </w:r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Sí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-510068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0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          No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10793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0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</w:t>
            </w:r>
          </w:p>
        </w:tc>
      </w:tr>
      <w:tr w:rsidR="005D6E61" w:rsidRPr="00395E37" w14:paraId="52EB8352" w14:textId="77777777" w:rsidTr="005D6E61">
        <w:tblPrEx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15EB8" w14:textId="51FBC5A2" w:rsidR="005D6E61" w:rsidRPr="00211100" w:rsidRDefault="005D6E61" w:rsidP="005D6E61">
            <w:pPr>
              <w:tabs>
                <w:tab w:val="left" w:pos="-720"/>
              </w:tabs>
              <w:suppressAutoHyphens/>
              <w:ind w:right="-31"/>
              <w:rPr>
                <w:rFonts w:cstheme="minorHAnsi"/>
                <w:color w:val="1D4F83"/>
                <w:spacing w:val="-2"/>
                <w:sz w:val="22"/>
                <w:szCs w:val="22"/>
                <w:u w:val="single"/>
                <w:lang w:val="es-ES_tradnl"/>
              </w:rPr>
            </w:pPr>
            <w:r w:rsidRPr="00211100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Mención Oro:         </w:t>
            </w:r>
            <w:r w:rsidR="00DB7132" w:rsidRPr="00211100">
              <w:rPr>
                <w:rFonts w:cstheme="minorHAnsi"/>
                <w:color w:val="326195"/>
                <w:spacing w:val="-2"/>
                <w:sz w:val="22"/>
                <w:szCs w:val="22"/>
                <w:lang w:val="es-ES_tradnl"/>
              </w:rPr>
              <w:t xml:space="preserve">           </w:t>
            </w:r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Sí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96585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BE7" w:rsidRPr="00211100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           No </w:t>
            </w:r>
            <w:sdt>
              <w:sdtPr>
                <w:rPr>
                  <w:b/>
                  <w:spacing w:val="-2"/>
                  <w:sz w:val="20"/>
                  <w:lang w:val="es-ES_tradnl"/>
                </w:rPr>
                <w:id w:val="107670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1100">
                  <w:rPr>
                    <w:rFonts w:ascii="MS Gothic" w:eastAsia="MS Gothic" w:hAnsi="MS Gothic" w:hint="eastAsia"/>
                    <w:b/>
                    <w:spacing w:val="-2"/>
                    <w:sz w:val="20"/>
                    <w:lang w:val="es-ES_tradnl"/>
                  </w:rPr>
                  <w:t>☐</w:t>
                </w:r>
              </w:sdtContent>
            </w:sdt>
            <w:r w:rsidRPr="00211100">
              <w:rPr>
                <w:rFonts w:cstheme="minorHAnsi"/>
                <w:spacing w:val="-2"/>
                <w:sz w:val="22"/>
                <w:szCs w:val="22"/>
                <w:lang w:val="es-ES_tradnl"/>
              </w:rPr>
              <w:t xml:space="preserve">  </w:t>
            </w:r>
          </w:p>
        </w:tc>
      </w:tr>
    </w:tbl>
    <w:p w14:paraId="54DEBB76" w14:textId="77777777" w:rsidR="009B724C" w:rsidRPr="005D6E61" w:rsidRDefault="009B724C" w:rsidP="007D7805">
      <w:pPr>
        <w:tabs>
          <w:tab w:val="left" w:pos="-720"/>
        </w:tabs>
        <w:suppressAutoHyphens/>
        <w:spacing w:line="264" w:lineRule="auto"/>
        <w:ind w:right="-58"/>
        <w:rPr>
          <w:b/>
          <w:color w:val="FF0000"/>
          <w:spacing w:val="-2"/>
          <w:sz w:val="18"/>
          <w:szCs w:val="22"/>
        </w:rPr>
      </w:pPr>
    </w:p>
    <w:p w14:paraId="4B77A63C" w14:textId="625194C2" w:rsidR="005D6E61" w:rsidRPr="000079CF" w:rsidRDefault="00530503" w:rsidP="00530503">
      <w:pPr>
        <w:tabs>
          <w:tab w:val="left" w:pos="-720"/>
        </w:tabs>
        <w:suppressAutoHyphens/>
        <w:spacing w:line="264" w:lineRule="auto"/>
        <w:ind w:right="-58"/>
        <w:rPr>
          <w:color w:val="326195"/>
          <w:spacing w:val="-2"/>
          <w:sz w:val="18"/>
          <w:szCs w:val="22"/>
          <w:lang w:val="es-ES_tradnl"/>
        </w:rPr>
      </w:pPr>
      <w:r w:rsidRPr="000079CF">
        <w:rPr>
          <w:color w:val="326195"/>
          <w:spacing w:val="-2"/>
          <w:sz w:val="18"/>
          <w:szCs w:val="22"/>
          <w:lang w:val="es-ES_tradnl"/>
        </w:rPr>
        <w:t xml:space="preserve">No es necesario aportar documentación </w:t>
      </w:r>
      <w:r w:rsidR="005D6E61" w:rsidRPr="000079CF">
        <w:rPr>
          <w:color w:val="326195"/>
          <w:spacing w:val="-2"/>
          <w:sz w:val="18"/>
          <w:szCs w:val="22"/>
          <w:lang w:val="es-ES_tradnl"/>
        </w:rPr>
        <w:t>específica</w:t>
      </w:r>
      <w:r w:rsidR="005D6E61" w:rsidRPr="000079CF">
        <w:rPr>
          <w:color w:val="326195"/>
          <w:spacing w:val="-2"/>
          <w:sz w:val="18"/>
          <w:lang w:val="es-ES_tradnl"/>
        </w:rPr>
        <w:t xml:space="preserve"> </w:t>
      </w:r>
    </w:p>
    <w:p w14:paraId="23D56A2F" w14:textId="77777777" w:rsidR="003C369D" w:rsidRDefault="003C369D" w:rsidP="003C369D">
      <w:pPr>
        <w:rPr>
          <w:color w:val="1D4F83"/>
          <w:spacing w:val="-2"/>
          <w:sz w:val="18"/>
          <w:highlight w:val="yellow"/>
          <w:lang w:val="es-ES_tradnl"/>
        </w:rPr>
      </w:pPr>
    </w:p>
    <w:sectPr w:rsidR="003C369D" w:rsidSect="007D7805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701" w:right="991" w:bottom="329" w:left="794" w:header="567" w:footer="717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BCEDC" w14:textId="77777777" w:rsidR="00E14A67" w:rsidRDefault="00E14A67">
      <w:pPr>
        <w:spacing w:line="20" w:lineRule="exact"/>
      </w:pPr>
    </w:p>
  </w:endnote>
  <w:endnote w:type="continuationSeparator" w:id="0">
    <w:p w14:paraId="729DFE28" w14:textId="77777777" w:rsidR="00E14A67" w:rsidRDefault="00E14A67">
      <w:r>
        <w:t xml:space="preserve"> </w:t>
      </w:r>
    </w:p>
  </w:endnote>
  <w:endnote w:type="continuationNotice" w:id="1">
    <w:p w14:paraId="6766F144" w14:textId="77777777" w:rsidR="00E14A67" w:rsidRDefault="00E14A6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F62A" w14:textId="77777777" w:rsidR="007241AC" w:rsidRDefault="007241AC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35479934" w14:textId="77777777" w:rsidR="007241AC" w:rsidRDefault="007241AC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16CD219B" w14:textId="77777777" w:rsidR="007241AC" w:rsidRDefault="007241AC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DF98F" w14:textId="77777777" w:rsidR="00E14A67" w:rsidRDefault="00E14A67">
      <w:r>
        <w:separator/>
      </w:r>
    </w:p>
  </w:footnote>
  <w:footnote w:type="continuationSeparator" w:id="0">
    <w:p w14:paraId="08E1A861" w14:textId="77777777" w:rsidR="00E14A67" w:rsidRDefault="00E1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BA5D1" w14:textId="77777777" w:rsidR="007241AC" w:rsidRDefault="007241A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4384" behindDoc="1" locked="0" layoutInCell="1" allowOverlap="1" wp14:anchorId="56D2E9C5" wp14:editId="745F1D81">
          <wp:simplePos x="0" y="0"/>
          <wp:positionH relativeFrom="column">
            <wp:posOffset>1910047</wp:posOffset>
          </wp:positionH>
          <wp:positionV relativeFrom="paragraph">
            <wp:posOffset>-294451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7FFBD020" wp14:editId="7A6C5BF9">
          <wp:simplePos x="0" y="0"/>
          <wp:positionH relativeFrom="column">
            <wp:posOffset>3251447</wp:posOffset>
          </wp:positionH>
          <wp:positionV relativeFrom="paragraph">
            <wp:posOffset>-151988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A116581" wp14:editId="786FDE0D">
          <wp:simplePos x="0" y="0"/>
          <wp:positionH relativeFrom="column">
            <wp:posOffset>4546122</wp:posOffset>
          </wp:positionH>
          <wp:positionV relativeFrom="paragraph">
            <wp:posOffset>-223396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6A690E8" wp14:editId="6F11FB9B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D92F6" w14:textId="77777777" w:rsidR="007241AC" w:rsidRDefault="007241A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EE55BB" wp14:editId="155BBA7B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1C40"/>
    <w:multiLevelType w:val="hybridMultilevel"/>
    <w:tmpl w:val="46CE9F4C"/>
    <w:lvl w:ilvl="0" w:tplc="D3FACC1E">
      <w:start w:val="7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color w:val="1D4F83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079CF"/>
    <w:rsid w:val="00025CFE"/>
    <w:rsid w:val="00034043"/>
    <w:rsid w:val="00037108"/>
    <w:rsid w:val="000376B2"/>
    <w:rsid w:val="00053D9B"/>
    <w:rsid w:val="00066383"/>
    <w:rsid w:val="00075DDC"/>
    <w:rsid w:val="00077F6C"/>
    <w:rsid w:val="00081830"/>
    <w:rsid w:val="00086FBC"/>
    <w:rsid w:val="00090406"/>
    <w:rsid w:val="000941AA"/>
    <w:rsid w:val="000964AE"/>
    <w:rsid w:val="000B0866"/>
    <w:rsid w:val="000B0EAE"/>
    <w:rsid w:val="000B4069"/>
    <w:rsid w:val="000B4B6E"/>
    <w:rsid w:val="000C6708"/>
    <w:rsid w:val="000D3F0A"/>
    <w:rsid w:val="000D6D04"/>
    <w:rsid w:val="000E3545"/>
    <w:rsid w:val="000E5055"/>
    <w:rsid w:val="00106F5E"/>
    <w:rsid w:val="00114FE6"/>
    <w:rsid w:val="001164A3"/>
    <w:rsid w:val="00131B02"/>
    <w:rsid w:val="00134E19"/>
    <w:rsid w:val="001401C2"/>
    <w:rsid w:val="001532FE"/>
    <w:rsid w:val="001541FB"/>
    <w:rsid w:val="00166D59"/>
    <w:rsid w:val="001743B0"/>
    <w:rsid w:val="00182005"/>
    <w:rsid w:val="00190F88"/>
    <w:rsid w:val="001919EF"/>
    <w:rsid w:val="00194059"/>
    <w:rsid w:val="00194DBB"/>
    <w:rsid w:val="00196184"/>
    <w:rsid w:val="001A2645"/>
    <w:rsid w:val="001A408E"/>
    <w:rsid w:val="001A43C6"/>
    <w:rsid w:val="001A49EA"/>
    <w:rsid w:val="001A7BD1"/>
    <w:rsid w:val="001B6D17"/>
    <w:rsid w:val="001C1437"/>
    <w:rsid w:val="001C20CC"/>
    <w:rsid w:val="001C214D"/>
    <w:rsid w:val="001C4A05"/>
    <w:rsid w:val="001E147E"/>
    <w:rsid w:val="001E159E"/>
    <w:rsid w:val="001E3455"/>
    <w:rsid w:val="001F374E"/>
    <w:rsid w:val="00210DF4"/>
    <w:rsid w:val="00211100"/>
    <w:rsid w:val="00217C80"/>
    <w:rsid w:val="00224332"/>
    <w:rsid w:val="0023103F"/>
    <w:rsid w:val="002443DD"/>
    <w:rsid w:val="00247A99"/>
    <w:rsid w:val="00247DEB"/>
    <w:rsid w:val="00263268"/>
    <w:rsid w:val="002771D9"/>
    <w:rsid w:val="00285F43"/>
    <w:rsid w:val="002933D9"/>
    <w:rsid w:val="00297D51"/>
    <w:rsid w:val="002A0A56"/>
    <w:rsid w:val="002A139B"/>
    <w:rsid w:val="002A3224"/>
    <w:rsid w:val="002B466F"/>
    <w:rsid w:val="002D0733"/>
    <w:rsid w:val="002E1793"/>
    <w:rsid w:val="002E68DA"/>
    <w:rsid w:val="002F2CD3"/>
    <w:rsid w:val="003043B9"/>
    <w:rsid w:val="00304C14"/>
    <w:rsid w:val="003273BA"/>
    <w:rsid w:val="00333B4E"/>
    <w:rsid w:val="00347FC6"/>
    <w:rsid w:val="003606C2"/>
    <w:rsid w:val="00377DD3"/>
    <w:rsid w:val="003855C0"/>
    <w:rsid w:val="003874DE"/>
    <w:rsid w:val="003938CF"/>
    <w:rsid w:val="0039430A"/>
    <w:rsid w:val="00395E37"/>
    <w:rsid w:val="003A1D17"/>
    <w:rsid w:val="003A4FAC"/>
    <w:rsid w:val="003A6448"/>
    <w:rsid w:val="003C369D"/>
    <w:rsid w:val="003C7915"/>
    <w:rsid w:val="003D0287"/>
    <w:rsid w:val="003D0BFA"/>
    <w:rsid w:val="003D2FAE"/>
    <w:rsid w:val="003E1039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4222"/>
    <w:rsid w:val="00457E7D"/>
    <w:rsid w:val="0046092D"/>
    <w:rsid w:val="004703E0"/>
    <w:rsid w:val="00476004"/>
    <w:rsid w:val="00476AE7"/>
    <w:rsid w:val="004816CD"/>
    <w:rsid w:val="00491469"/>
    <w:rsid w:val="00493F16"/>
    <w:rsid w:val="00497333"/>
    <w:rsid w:val="004A13C4"/>
    <w:rsid w:val="004A558B"/>
    <w:rsid w:val="004B2473"/>
    <w:rsid w:val="004B47AD"/>
    <w:rsid w:val="004C078E"/>
    <w:rsid w:val="004C0F4A"/>
    <w:rsid w:val="004C555B"/>
    <w:rsid w:val="004D4C75"/>
    <w:rsid w:val="004D6883"/>
    <w:rsid w:val="004E0087"/>
    <w:rsid w:val="004E35F9"/>
    <w:rsid w:val="004E55CE"/>
    <w:rsid w:val="004F0B7C"/>
    <w:rsid w:val="00502E32"/>
    <w:rsid w:val="00513694"/>
    <w:rsid w:val="005203AF"/>
    <w:rsid w:val="00530503"/>
    <w:rsid w:val="00532AC4"/>
    <w:rsid w:val="00541FE0"/>
    <w:rsid w:val="00543E39"/>
    <w:rsid w:val="00550550"/>
    <w:rsid w:val="0056178C"/>
    <w:rsid w:val="00571FB0"/>
    <w:rsid w:val="00572F09"/>
    <w:rsid w:val="00577CC9"/>
    <w:rsid w:val="00580726"/>
    <w:rsid w:val="00580A45"/>
    <w:rsid w:val="005B138F"/>
    <w:rsid w:val="005B281D"/>
    <w:rsid w:val="005B2B0F"/>
    <w:rsid w:val="005D2976"/>
    <w:rsid w:val="005D470E"/>
    <w:rsid w:val="005D5CBD"/>
    <w:rsid w:val="005D6E61"/>
    <w:rsid w:val="005E4AFF"/>
    <w:rsid w:val="005E5B65"/>
    <w:rsid w:val="005E5E81"/>
    <w:rsid w:val="005E78C8"/>
    <w:rsid w:val="00604489"/>
    <w:rsid w:val="00604F4C"/>
    <w:rsid w:val="006053E1"/>
    <w:rsid w:val="006248A8"/>
    <w:rsid w:val="00657F0C"/>
    <w:rsid w:val="0067135C"/>
    <w:rsid w:val="00676354"/>
    <w:rsid w:val="006773A0"/>
    <w:rsid w:val="00682CC3"/>
    <w:rsid w:val="00694393"/>
    <w:rsid w:val="00697E87"/>
    <w:rsid w:val="006B19D3"/>
    <w:rsid w:val="006B31ED"/>
    <w:rsid w:val="006B729C"/>
    <w:rsid w:val="006C34AA"/>
    <w:rsid w:val="006C36D8"/>
    <w:rsid w:val="006C378C"/>
    <w:rsid w:val="006D184A"/>
    <w:rsid w:val="006D5964"/>
    <w:rsid w:val="006D6017"/>
    <w:rsid w:val="006E1DA7"/>
    <w:rsid w:val="006E33EC"/>
    <w:rsid w:val="006F0488"/>
    <w:rsid w:val="006F3BDA"/>
    <w:rsid w:val="006F3F27"/>
    <w:rsid w:val="006F4195"/>
    <w:rsid w:val="00700F32"/>
    <w:rsid w:val="00705D22"/>
    <w:rsid w:val="00710B0F"/>
    <w:rsid w:val="00712533"/>
    <w:rsid w:val="00717FD7"/>
    <w:rsid w:val="00720929"/>
    <w:rsid w:val="007241AC"/>
    <w:rsid w:val="0072569C"/>
    <w:rsid w:val="007311C9"/>
    <w:rsid w:val="007443B3"/>
    <w:rsid w:val="00744A51"/>
    <w:rsid w:val="0074692C"/>
    <w:rsid w:val="00762D65"/>
    <w:rsid w:val="007670EE"/>
    <w:rsid w:val="00771D97"/>
    <w:rsid w:val="0078140F"/>
    <w:rsid w:val="00786CC7"/>
    <w:rsid w:val="007945E1"/>
    <w:rsid w:val="007A13E8"/>
    <w:rsid w:val="007A27B1"/>
    <w:rsid w:val="007A644A"/>
    <w:rsid w:val="007B4446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43FBB"/>
    <w:rsid w:val="00851DD3"/>
    <w:rsid w:val="0085493D"/>
    <w:rsid w:val="008617CF"/>
    <w:rsid w:val="00863762"/>
    <w:rsid w:val="008648B4"/>
    <w:rsid w:val="00875A54"/>
    <w:rsid w:val="00882A3C"/>
    <w:rsid w:val="00885A9F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724D"/>
    <w:rsid w:val="00902B08"/>
    <w:rsid w:val="00911EF6"/>
    <w:rsid w:val="00933A28"/>
    <w:rsid w:val="009348C5"/>
    <w:rsid w:val="00941863"/>
    <w:rsid w:val="009526BD"/>
    <w:rsid w:val="0096431D"/>
    <w:rsid w:val="009655FA"/>
    <w:rsid w:val="00966F23"/>
    <w:rsid w:val="00971C78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B724C"/>
    <w:rsid w:val="009C4320"/>
    <w:rsid w:val="009C638A"/>
    <w:rsid w:val="009D1325"/>
    <w:rsid w:val="009D48F0"/>
    <w:rsid w:val="009D5148"/>
    <w:rsid w:val="009E6CB7"/>
    <w:rsid w:val="009E7027"/>
    <w:rsid w:val="009F311F"/>
    <w:rsid w:val="00A01511"/>
    <w:rsid w:val="00A05C60"/>
    <w:rsid w:val="00A11EDF"/>
    <w:rsid w:val="00A12040"/>
    <w:rsid w:val="00A14BE7"/>
    <w:rsid w:val="00A23474"/>
    <w:rsid w:val="00A300C0"/>
    <w:rsid w:val="00A44016"/>
    <w:rsid w:val="00A44A48"/>
    <w:rsid w:val="00A47DF8"/>
    <w:rsid w:val="00A64E74"/>
    <w:rsid w:val="00A72031"/>
    <w:rsid w:val="00A73489"/>
    <w:rsid w:val="00A7692E"/>
    <w:rsid w:val="00A7716F"/>
    <w:rsid w:val="00A85831"/>
    <w:rsid w:val="00A925FF"/>
    <w:rsid w:val="00A95595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12761"/>
    <w:rsid w:val="00B12795"/>
    <w:rsid w:val="00B13BD7"/>
    <w:rsid w:val="00B21429"/>
    <w:rsid w:val="00B21731"/>
    <w:rsid w:val="00B221FE"/>
    <w:rsid w:val="00B32A86"/>
    <w:rsid w:val="00B37958"/>
    <w:rsid w:val="00B54F79"/>
    <w:rsid w:val="00B5763C"/>
    <w:rsid w:val="00B64780"/>
    <w:rsid w:val="00B81D7F"/>
    <w:rsid w:val="00B85F7B"/>
    <w:rsid w:val="00B874E6"/>
    <w:rsid w:val="00B96FE3"/>
    <w:rsid w:val="00BA0DCB"/>
    <w:rsid w:val="00BB2AC1"/>
    <w:rsid w:val="00BB50B7"/>
    <w:rsid w:val="00BC06F6"/>
    <w:rsid w:val="00BC5384"/>
    <w:rsid w:val="00BD3F16"/>
    <w:rsid w:val="00BD68D1"/>
    <w:rsid w:val="00BD7E3A"/>
    <w:rsid w:val="00BE3137"/>
    <w:rsid w:val="00BE5519"/>
    <w:rsid w:val="00BE6163"/>
    <w:rsid w:val="00BF14B2"/>
    <w:rsid w:val="00C07350"/>
    <w:rsid w:val="00C3251B"/>
    <w:rsid w:val="00C377C0"/>
    <w:rsid w:val="00C440B3"/>
    <w:rsid w:val="00C66313"/>
    <w:rsid w:val="00C66E8F"/>
    <w:rsid w:val="00C7154F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11322"/>
    <w:rsid w:val="00D22D45"/>
    <w:rsid w:val="00D234CC"/>
    <w:rsid w:val="00D42CAA"/>
    <w:rsid w:val="00D44D8F"/>
    <w:rsid w:val="00D47922"/>
    <w:rsid w:val="00D52269"/>
    <w:rsid w:val="00D53669"/>
    <w:rsid w:val="00D55816"/>
    <w:rsid w:val="00D57CB5"/>
    <w:rsid w:val="00D617FA"/>
    <w:rsid w:val="00D7763E"/>
    <w:rsid w:val="00D97E76"/>
    <w:rsid w:val="00DB22B4"/>
    <w:rsid w:val="00DB7009"/>
    <w:rsid w:val="00DB7132"/>
    <w:rsid w:val="00DD1068"/>
    <w:rsid w:val="00DD3957"/>
    <w:rsid w:val="00DD4005"/>
    <w:rsid w:val="00DD77B3"/>
    <w:rsid w:val="00DE003D"/>
    <w:rsid w:val="00DE7DDD"/>
    <w:rsid w:val="00E04646"/>
    <w:rsid w:val="00E05075"/>
    <w:rsid w:val="00E1086C"/>
    <w:rsid w:val="00E134ED"/>
    <w:rsid w:val="00E14A67"/>
    <w:rsid w:val="00E233D7"/>
    <w:rsid w:val="00E24F0A"/>
    <w:rsid w:val="00E3134E"/>
    <w:rsid w:val="00E442EB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A44BA"/>
    <w:rsid w:val="00EB28FE"/>
    <w:rsid w:val="00EB33A7"/>
    <w:rsid w:val="00EC54F0"/>
    <w:rsid w:val="00ED2466"/>
    <w:rsid w:val="00ED2830"/>
    <w:rsid w:val="00ED359A"/>
    <w:rsid w:val="00ED6B2C"/>
    <w:rsid w:val="00ED6C74"/>
    <w:rsid w:val="00EE4577"/>
    <w:rsid w:val="00EE7896"/>
    <w:rsid w:val="00EF49C1"/>
    <w:rsid w:val="00F00B81"/>
    <w:rsid w:val="00F01A2D"/>
    <w:rsid w:val="00F168A2"/>
    <w:rsid w:val="00F16A6B"/>
    <w:rsid w:val="00F202D2"/>
    <w:rsid w:val="00F2661F"/>
    <w:rsid w:val="00F27FC1"/>
    <w:rsid w:val="00F34848"/>
    <w:rsid w:val="00F35BE1"/>
    <w:rsid w:val="00F42624"/>
    <w:rsid w:val="00F438D0"/>
    <w:rsid w:val="00F70CE7"/>
    <w:rsid w:val="00F77B4B"/>
    <w:rsid w:val="00F856BA"/>
    <w:rsid w:val="00F87248"/>
    <w:rsid w:val="00F95327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AD05785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DD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247A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47A9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47A99"/>
    <w:rPr>
      <w:rFonts w:asciiTheme="minorHAnsi" w:hAnsiTheme="minorHAnsi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47A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47A99"/>
    <w:rPr>
      <w:rFonts w:asciiTheme="minorHAnsi" w:hAnsiTheme="minorHAnsi"/>
      <w:b/>
      <w:bCs/>
      <w:snapToGrid w:val="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1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FCC67-B326-4B30-8B6F-92BD78F9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1281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Blas Salvador Gonzalez</cp:lastModifiedBy>
  <cp:revision>7</cp:revision>
  <cp:lastPrinted>2006-06-13T13:15:00Z</cp:lastPrinted>
  <dcterms:created xsi:type="dcterms:W3CDTF">2023-05-23T18:06:00Z</dcterms:created>
  <dcterms:modified xsi:type="dcterms:W3CDTF">2023-05-30T11:05:00Z</dcterms:modified>
</cp:coreProperties>
</file>